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344" w:type="dxa"/>
        <w:tblInd w:w="-1415" w:type="dxa"/>
        <w:tblLayout w:type="fixed"/>
        <w:tblLook w:val="00A0"/>
      </w:tblPr>
      <w:tblGrid>
        <w:gridCol w:w="4761"/>
        <w:gridCol w:w="6583"/>
      </w:tblGrid>
      <w:tr w:rsidR="00F0244F" w:rsidRPr="00354936" w:rsidTr="00AF6D17">
        <w:trPr>
          <w:trHeight w:val="1890"/>
        </w:trPr>
        <w:tc>
          <w:tcPr>
            <w:tcW w:w="4761" w:type="dxa"/>
          </w:tcPr>
          <w:p w:rsidR="00F0244F" w:rsidRPr="00403011" w:rsidRDefault="00F0244F" w:rsidP="0094478C">
            <w:pPr>
              <w:jc w:val="center"/>
              <w:rPr>
                <w:sz w:val="26"/>
                <w:szCs w:val="26"/>
                <w:lang w:val="fr-FR"/>
              </w:rPr>
            </w:pPr>
            <w:r w:rsidRPr="00403011">
              <w:rPr>
                <w:sz w:val="26"/>
                <w:szCs w:val="26"/>
                <w:lang w:val="fr-FR"/>
              </w:rPr>
              <w:t>UBND THÀNH PHỐ HỒ CHÍ MINH</w:t>
            </w:r>
          </w:p>
          <w:p w:rsidR="00F0244F" w:rsidRPr="00403011" w:rsidRDefault="00F0244F" w:rsidP="0094478C">
            <w:pPr>
              <w:jc w:val="center"/>
              <w:rPr>
                <w:b/>
                <w:sz w:val="26"/>
                <w:szCs w:val="26"/>
                <w:lang w:val="fr-FR"/>
              </w:rPr>
            </w:pPr>
            <w:r>
              <w:rPr>
                <w:b/>
                <w:sz w:val="26"/>
                <w:szCs w:val="26"/>
                <w:lang w:val="fr-FR"/>
              </w:rPr>
              <w:t xml:space="preserve">TRƯỜNG </w:t>
            </w:r>
            <w:r w:rsidRPr="00403011">
              <w:rPr>
                <w:b/>
                <w:sz w:val="26"/>
                <w:szCs w:val="26"/>
                <w:lang w:val="fr-FR"/>
              </w:rPr>
              <w:t>CAO ĐẲNG LÝ TỰ</w:t>
            </w:r>
            <w:r>
              <w:rPr>
                <w:b/>
                <w:sz w:val="26"/>
                <w:szCs w:val="26"/>
                <w:lang w:val="fr-FR"/>
              </w:rPr>
              <w:t xml:space="preserve"> </w:t>
            </w:r>
            <w:r w:rsidRPr="00403011">
              <w:rPr>
                <w:b/>
                <w:sz w:val="26"/>
                <w:szCs w:val="26"/>
                <w:lang w:val="fr-FR"/>
              </w:rPr>
              <w:t>TRỌNG</w:t>
            </w:r>
          </w:p>
          <w:p w:rsidR="00F0244F" w:rsidRPr="00403011" w:rsidRDefault="00F0244F" w:rsidP="0094478C">
            <w:pPr>
              <w:jc w:val="center"/>
              <w:rPr>
                <w:b/>
                <w:sz w:val="26"/>
                <w:szCs w:val="26"/>
                <w:lang w:val="fr-FR"/>
              </w:rPr>
            </w:pPr>
            <w:r w:rsidRPr="00403011">
              <w:rPr>
                <w:b/>
                <w:sz w:val="26"/>
                <w:szCs w:val="26"/>
                <w:lang w:val="fr-FR"/>
              </w:rPr>
              <w:t>T</w:t>
            </w:r>
            <w:r>
              <w:rPr>
                <w:b/>
                <w:sz w:val="26"/>
                <w:szCs w:val="26"/>
                <w:lang w:val="fr-FR"/>
              </w:rPr>
              <w:t xml:space="preserve">HÀNH PHÔ </w:t>
            </w:r>
            <w:r w:rsidRPr="00403011">
              <w:rPr>
                <w:b/>
                <w:sz w:val="26"/>
                <w:szCs w:val="26"/>
                <w:lang w:val="fr-FR"/>
              </w:rPr>
              <w:t>HỒ CHÍ MINH</w:t>
            </w:r>
          </w:p>
          <w:p w:rsidR="00F0244F" w:rsidRPr="00354936" w:rsidRDefault="00F0244F" w:rsidP="00F462AF">
            <w:pPr>
              <w:ind w:right="-630"/>
              <w:jc w:val="center"/>
              <w:rPr>
                <w:sz w:val="26"/>
                <w:szCs w:val="26"/>
                <w:lang w:val="fr-FR"/>
              </w:rPr>
            </w:pPr>
            <w:r>
              <w:rPr>
                <w:noProof/>
              </w:rPr>
              <w:pict>
                <v:line id="Straight Connector 2" o:spid="_x0000_s1026" style="position:absolute;left:0;text-align:left;z-index:251657728;visibility:visible" from="60.5pt,4pt" to="179.2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" strokecolor="#4579b8"/>
              </w:pict>
            </w:r>
          </w:p>
          <w:p w:rsidR="00F0244F" w:rsidRPr="00354936" w:rsidRDefault="00F0244F" w:rsidP="00F462AF">
            <w:pPr>
              <w:ind w:right="-630"/>
              <w:jc w:val="center"/>
              <w:rPr>
                <w:b/>
                <w:sz w:val="26"/>
                <w:szCs w:val="26"/>
                <w:lang w:val="fr-FR"/>
              </w:rPr>
            </w:pPr>
            <w:r w:rsidRPr="00354936">
              <w:rPr>
                <w:sz w:val="26"/>
                <w:szCs w:val="26"/>
                <w:lang w:val="fr-FR"/>
              </w:rPr>
              <w:t>Số:          /TB-LTT-KT&amp;ĐBCL</w:t>
            </w:r>
          </w:p>
        </w:tc>
        <w:tc>
          <w:tcPr>
            <w:tcW w:w="6583" w:type="dxa"/>
          </w:tcPr>
          <w:p w:rsidR="00F0244F" w:rsidRPr="00354936" w:rsidRDefault="00F0244F" w:rsidP="001210AE">
            <w:pPr>
              <w:ind w:right="-138"/>
              <w:jc w:val="center"/>
              <w:rPr>
                <w:b/>
                <w:sz w:val="26"/>
                <w:szCs w:val="26"/>
                <w:lang w:val="fr-FR"/>
              </w:rPr>
            </w:pPr>
            <w:r w:rsidRPr="00354936">
              <w:rPr>
                <w:b/>
                <w:sz w:val="26"/>
                <w:szCs w:val="26"/>
                <w:lang w:val="fr-FR"/>
              </w:rPr>
              <w:t>CỘNG HÒA XÃ HỘI CHỦ NGHĨA VIỆT NAM</w:t>
            </w:r>
          </w:p>
          <w:p w:rsidR="00F0244F" w:rsidRPr="00354936" w:rsidRDefault="00F0244F" w:rsidP="001210AE">
            <w:pPr>
              <w:jc w:val="center"/>
              <w:rPr>
                <w:b/>
                <w:sz w:val="26"/>
                <w:szCs w:val="26"/>
                <w:lang w:val="fr-FR"/>
              </w:rPr>
            </w:pPr>
            <w:r w:rsidRPr="00354936">
              <w:rPr>
                <w:b/>
                <w:sz w:val="26"/>
                <w:szCs w:val="26"/>
                <w:lang w:val="fr-FR"/>
              </w:rPr>
              <w:t>Độc lập – Tự do – Hạnh phúc</w:t>
            </w:r>
          </w:p>
          <w:p w:rsidR="00F0244F" w:rsidRPr="00354936" w:rsidRDefault="00F0244F" w:rsidP="00403011">
            <w:pPr>
              <w:ind w:right="-108"/>
              <w:jc w:val="right"/>
              <w:rPr>
                <w:i/>
                <w:sz w:val="26"/>
                <w:szCs w:val="26"/>
                <w:lang w:val="fr-FR"/>
              </w:rPr>
            </w:pPr>
            <w:r>
              <w:rPr>
                <w:noProof/>
              </w:rPr>
              <w:pict>
                <v:line id="Straight Connector 3" o:spid="_x0000_s1027" style="position:absolute;left:0;text-align:left;z-index:251658752;visibility:visible" from="75.75pt,2.2pt" to="240.3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" strokecolor="#4579b8"/>
              </w:pict>
            </w:r>
          </w:p>
          <w:p w:rsidR="00F0244F" w:rsidRPr="00354936" w:rsidRDefault="00F0244F" w:rsidP="00403011">
            <w:pPr>
              <w:ind w:right="-108"/>
              <w:jc w:val="right"/>
              <w:rPr>
                <w:i/>
                <w:sz w:val="26"/>
                <w:szCs w:val="26"/>
                <w:lang w:val="fr-FR"/>
              </w:rPr>
            </w:pPr>
          </w:p>
          <w:p w:rsidR="00F0244F" w:rsidRPr="00354936" w:rsidRDefault="00F0244F" w:rsidP="00F462AF">
            <w:pPr>
              <w:ind w:right="-108"/>
              <w:jc w:val="right"/>
              <w:rPr>
                <w:b/>
                <w:sz w:val="26"/>
                <w:szCs w:val="26"/>
                <w:lang w:val="fr-FR"/>
              </w:rPr>
            </w:pPr>
            <w:r w:rsidRPr="00354936">
              <w:rPr>
                <w:i/>
                <w:sz w:val="26"/>
                <w:szCs w:val="26"/>
                <w:lang w:val="fr-FR"/>
              </w:rPr>
              <w:t>Thành phố Hồ Chí Minh, ngày     tháng 11 năm 2017</w:t>
            </w:r>
          </w:p>
        </w:tc>
      </w:tr>
    </w:tbl>
    <w:p w:rsidR="00F0244F" w:rsidRPr="00354936" w:rsidRDefault="00F0244F" w:rsidP="00E54D18">
      <w:pPr>
        <w:ind w:left="720" w:hanging="720"/>
        <w:jc w:val="center"/>
        <w:rPr>
          <w:b/>
          <w:lang w:val="fr-FR"/>
        </w:rPr>
      </w:pPr>
    </w:p>
    <w:p w:rsidR="00F0244F" w:rsidRPr="00354936" w:rsidRDefault="00F0244F" w:rsidP="00E54D18">
      <w:pPr>
        <w:ind w:left="720" w:hanging="720"/>
        <w:jc w:val="center"/>
        <w:rPr>
          <w:b/>
          <w:lang w:val="fr-FR"/>
        </w:rPr>
      </w:pPr>
    </w:p>
    <w:p w:rsidR="00F0244F" w:rsidRPr="00354936" w:rsidRDefault="00F0244F" w:rsidP="00E54D18">
      <w:pPr>
        <w:ind w:left="720" w:hanging="720"/>
        <w:jc w:val="center"/>
        <w:rPr>
          <w:b/>
          <w:sz w:val="32"/>
          <w:szCs w:val="32"/>
          <w:lang w:val="fr-FR"/>
        </w:rPr>
      </w:pPr>
      <w:r w:rsidRPr="00354936">
        <w:rPr>
          <w:b/>
          <w:sz w:val="32"/>
          <w:szCs w:val="32"/>
          <w:lang w:val="fr-FR"/>
        </w:rPr>
        <w:t>THÔNG BÁO</w:t>
      </w:r>
    </w:p>
    <w:p w:rsidR="00F0244F" w:rsidRPr="00354936" w:rsidRDefault="00F0244F" w:rsidP="00E54D18">
      <w:pPr>
        <w:jc w:val="center"/>
        <w:rPr>
          <w:b/>
          <w:lang w:val="fr-FR"/>
        </w:rPr>
      </w:pPr>
      <w:r w:rsidRPr="00354936">
        <w:rPr>
          <w:b/>
          <w:lang w:val="fr-FR"/>
        </w:rPr>
        <w:t>Về thực hiện viết báo cáo tự kiểm định</w:t>
      </w:r>
    </w:p>
    <w:p w:rsidR="00F0244F" w:rsidRPr="00354936" w:rsidRDefault="00F0244F" w:rsidP="00E54D18">
      <w:pPr>
        <w:jc w:val="center"/>
        <w:rPr>
          <w:b/>
          <w:lang w:val="fr-FR"/>
        </w:rPr>
      </w:pPr>
      <w:r w:rsidRPr="00354936">
        <w:rPr>
          <w:b/>
          <w:lang w:val="fr-FR"/>
        </w:rPr>
        <w:t>chất lượng giáo dục nghề nghiệp năm 2017</w:t>
      </w:r>
    </w:p>
    <w:p w:rsidR="00F0244F" w:rsidRPr="00354936" w:rsidRDefault="00F0244F" w:rsidP="00E54D18">
      <w:pPr>
        <w:spacing w:before="120" w:after="120"/>
        <w:jc w:val="center"/>
        <w:rPr>
          <w:b/>
          <w:lang w:val="fr-FR"/>
        </w:rPr>
      </w:pPr>
      <w:r>
        <w:rPr>
          <w:noProof/>
        </w:rPr>
        <w:pict>
          <v:line id="Straight Connector 1" o:spid="_x0000_s1028" style="position:absolute;left:0;text-align:left;z-index:251656704;visibility:visibl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w:r>
    </w:p>
    <w:p w:rsidR="00F0244F" w:rsidRPr="00354936" w:rsidRDefault="00F0244F" w:rsidP="00AB1ADC">
      <w:pPr>
        <w:ind w:firstLine="720"/>
        <w:jc w:val="both"/>
        <w:rPr>
          <w:sz w:val="26"/>
          <w:szCs w:val="26"/>
          <w:lang w:val="fr-FR"/>
        </w:rPr>
      </w:pPr>
      <w:r w:rsidRPr="00354936">
        <w:rPr>
          <w:sz w:val="26"/>
          <w:szCs w:val="26"/>
          <w:lang w:val="fr-FR"/>
        </w:rPr>
        <w:t>Theo Kế hoạch 815/ KH-LTT-KT&amp;ĐBCL ngày 14 tháng 8 năm 2017 về thực hiện công tác tự kiểm định chất lượng giáo dục nghề nghiệp năm 2017, đến thời điểm này nhà trường đang xây dựng và hoàn thiện bản báo cáo của toàn trường. Để đạt được kết quả tốt, Hiệu trưởng kiêm Chủ tịch Hội đồng thành lập tiểu ban hỗ trợ ban thư ký để thực hiện những nội dung sau đây:</w:t>
      </w:r>
    </w:p>
    <w:p w:rsidR="00F0244F" w:rsidRPr="00354936" w:rsidRDefault="00F0244F" w:rsidP="00E54D18">
      <w:pPr>
        <w:spacing w:before="120" w:line="264" w:lineRule="auto"/>
        <w:ind w:left="357" w:firstLine="363"/>
        <w:jc w:val="both"/>
        <w:rPr>
          <w:b/>
          <w:sz w:val="26"/>
          <w:szCs w:val="26"/>
          <w:lang w:val="fr-FR"/>
        </w:rPr>
      </w:pPr>
      <w:r w:rsidRPr="00354936">
        <w:rPr>
          <w:b/>
          <w:sz w:val="26"/>
          <w:szCs w:val="26"/>
          <w:lang w:val="fr-FR"/>
        </w:rPr>
        <w:t xml:space="preserve">1. Mục tiêu: </w:t>
      </w:r>
    </w:p>
    <w:p w:rsidR="00F0244F" w:rsidRPr="00354936" w:rsidRDefault="00F0244F" w:rsidP="002D0B37">
      <w:pPr>
        <w:spacing w:before="120" w:line="264" w:lineRule="auto"/>
        <w:ind w:firstLine="720"/>
        <w:jc w:val="both"/>
        <w:rPr>
          <w:sz w:val="26"/>
          <w:szCs w:val="26"/>
          <w:lang w:val="fr-FR"/>
        </w:rPr>
      </w:pPr>
      <w:r w:rsidRPr="00354936">
        <w:rPr>
          <w:sz w:val="26"/>
          <w:szCs w:val="26"/>
          <w:lang w:val="fr-FR"/>
        </w:rPr>
        <w:t>Hoàn thiện bản báo cáo  theo bộ tiêu chí, tiêu chuẩn kiểm định chất lượng trường trung cấp, trường cao đẳng ban hành kèm theo Thông tư số 15/2017/QĐ-BLĐTBXH ngày 08 tháng 06 năm 2017.</w:t>
      </w:r>
    </w:p>
    <w:p w:rsidR="00F0244F" w:rsidRPr="00354936" w:rsidRDefault="00F0244F" w:rsidP="008E0567">
      <w:pPr>
        <w:spacing w:before="120" w:line="264" w:lineRule="auto"/>
        <w:ind w:firstLine="720"/>
        <w:jc w:val="both"/>
        <w:rPr>
          <w:b/>
          <w:sz w:val="26"/>
          <w:szCs w:val="26"/>
          <w:lang w:val="fr-FR"/>
        </w:rPr>
      </w:pPr>
      <w:r w:rsidRPr="00354936">
        <w:rPr>
          <w:b/>
          <w:sz w:val="26"/>
          <w:szCs w:val="26"/>
          <w:lang w:val="fr-FR"/>
        </w:rPr>
        <w:t>2. Thời gian thực hiện:</w:t>
      </w:r>
    </w:p>
    <w:p w:rsidR="00F0244F" w:rsidRPr="00354936" w:rsidRDefault="00F0244F" w:rsidP="008E0567">
      <w:pPr>
        <w:spacing w:before="120" w:line="264" w:lineRule="auto"/>
        <w:ind w:firstLine="720"/>
        <w:jc w:val="both"/>
        <w:rPr>
          <w:bCs/>
          <w:sz w:val="26"/>
          <w:szCs w:val="26"/>
          <w:lang w:val="fr-FR"/>
        </w:rPr>
      </w:pPr>
      <w:r w:rsidRPr="00354936">
        <w:rPr>
          <w:bCs/>
          <w:sz w:val="26"/>
          <w:szCs w:val="26"/>
          <w:lang w:val="fr-FR"/>
        </w:rPr>
        <w:t>Từ 23 tháng 11 năm 2017 đến 02 tháng 12 năm 2017</w:t>
      </w:r>
    </w:p>
    <w:p w:rsidR="00F0244F" w:rsidRPr="00237E32" w:rsidRDefault="00F0244F"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Thành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9"/>
        <w:gridCol w:w="3218"/>
        <w:gridCol w:w="2269"/>
        <w:gridCol w:w="2942"/>
      </w:tblGrid>
      <w:tr w:rsidR="00F0244F" w:rsidRPr="00434C5F" w:rsidTr="00D04305">
        <w:tc>
          <w:tcPr>
            <w:tcW w:w="462" w:type="pct"/>
            <w:vAlign w:val="center"/>
          </w:tcPr>
          <w:p w:rsidR="00F0244F" w:rsidRPr="00D04305" w:rsidRDefault="00F0244F" w:rsidP="00D04305">
            <w:pPr>
              <w:spacing w:before="120" w:line="264" w:lineRule="auto"/>
              <w:jc w:val="center"/>
              <w:rPr>
                <w:b/>
                <w:bCs/>
                <w:sz w:val="26"/>
                <w:szCs w:val="26"/>
                <w:lang w:val="nl-NL"/>
              </w:rPr>
            </w:pPr>
            <w:r w:rsidRPr="00D04305">
              <w:rPr>
                <w:b/>
                <w:bCs/>
                <w:sz w:val="26"/>
                <w:szCs w:val="26"/>
                <w:lang w:val="nl-NL"/>
              </w:rPr>
              <w:t>STT</w:t>
            </w:r>
          </w:p>
        </w:tc>
        <w:tc>
          <w:tcPr>
            <w:tcW w:w="1732" w:type="pct"/>
            <w:vAlign w:val="center"/>
          </w:tcPr>
          <w:p w:rsidR="00F0244F" w:rsidRPr="00D04305" w:rsidRDefault="00F0244F" w:rsidP="00D04305">
            <w:pPr>
              <w:spacing w:before="120" w:line="264" w:lineRule="auto"/>
              <w:jc w:val="center"/>
              <w:rPr>
                <w:b/>
                <w:bCs/>
                <w:sz w:val="26"/>
                <w:szCs w:val="26"/>
                <w:lang w:val="nl-NL"/>
              </w:rPr>
            </w:pPr>
            <w:r w:rsidRPr="00D04305">
              <w:rPr>
                <w:b/>
                <w:bCs/>
                <w:sz w:val="26"/>
                <w:szCs w:val="26"/>
                <w:lang w:val="nl-NL"/>
              </w:rPr>
              <w:t>Họ và tên</w:t>
            </w:r>
          </w:p>
        </w:tc>
        <w:tc>
          <w:tcPr>
            <w:tcW w:w="1221" w:type="pct"/>
            <w:vAlign w:val="center"/>
          </w:tcPr>
          <w:p w:rsidR="00F0244F" w:rsidRPr="00D04305" w:rsidRDefault="00F0244F" w:rsidP="00D04305">
            <w:pPr>
              <w:spacing w:before="120" w:line="264" w:lineRule="auto"/>
              <w:jc w:val="center"/>
              <w:rPr>
                <w:b/>
                <w:bCs/>
                <w:sz w:val="26"/>
                <w:szCs w:val="26"/>
                <w:lang w:val="nl-NL"/>
              </w:rPr>
            </w:pPr>
            <w:r w:rsidRPr="00D04305">
              <w:rPr>
                <w:b/>
                <w:bCs/>
                <w:sz w:val="26"/>
                <w:szCs w:val="26"/>
                <w:lang w:val="nl-NL"/>
              </w:rPr>
              <w:t>Đơn vị</w:t>
            </w:r>
          </w:p>
        </w:tc>
        <w:tc>
          <w:tcPr>
            <w:tcW w:w="1584" w:type="pct"/>
            <w:vAlign w:val="center"/>
          </w:tcPr>
          <w:p w:rsidR="00F0244F" w:rsidRPr="00D04305" w:rsidRDefault="00F0244F" w:rsidP="00D04305">
            <w:pPr>
              <w:spacing w:before="120" w:line="264" w:lineRule="auto"/>
              <w:jc w:val="center"/>
              <w:rPr>
                <w:b/>
                <w:bCs/>
                <w:sz w:val="26"/>
                <w:szCs w:val="26"/>
                <w:lang w:val="nl-NL"/>
              </w:rPr>
            </w:pPr>
            <w:r w:rsidRPr="00D04305">
              <w:rPr>
                <w:b/>
                <w:bCs/>
                <w:sz w:val="26"/>
                <w:szCs w:val="26"/>
                <w:lang w:val="nl-NL"/>
              </w:rPr>
              <w:t>Ghi chú</w:t>
            </w:r>
          </w:p>
        </w:tc>
      </w:tr>
      <w:tr w:rsidR="00F0244F" w:rsidTr="00D04305">
        <w:tc>
          <w:tcPr>
            <w:tcW w:w="462"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1</w:t>
            </w:r>
          </w:p>
        </w:tc>
        <w:tc>
          <w:tcPr>
            <w:tcW w:w="1732"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Ông Phạm Hữu Lộc</w:t>
            </w:r>
          </w:p>
        </w:tc>
        <w:tc>
          <w:tcPr>
            <w:tcW w:w="1221"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Hiệu trưởng</w:t>
            </w:r>
          </w:p>
        </w:tc>
        <w:tc>
          <w:tcPr>
            <w:tcW w:w="1584"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Chỉ đạo chung</w:t>
            </w:r>
          </w:p>
        </w:tc>
      </w:tr>
      <w:tr w:rsidR="00F0244F" w:rsidTr="00D04305">
        <w:tc>
          <w:tcPr>
            <w:tcW w:w="462"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2</w:t>
            </w:r>
          </w:p>
        </w:tc>
        <w:tc>
          <w:tcPr>
            <w:tcW w:w="1732"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Ông Nguyễn Văn Dũng</w:t>
            </w:r>
          </w:p>
        </w:tc>
        <w:tc>
          <w:tcPr>
            <w:tcW w:w="1221"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Phó Hiệu trưởng</w:t>
            </w:r>
          </w:p>
        </w:tc>
        <w:tc>
          <w:tcPr>
            <w:tcW w:w="1584"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Chỉ đạo thực hiện</w:t>
            </w:r>
          </w:p>
        </w:tc>
      </w:tr>
      <w:tr w:rsidR="00F0244F" w:rsidTr="00D04305">
        <w:tc>
          <w:tcPr>
            <w:tcW w:w="462"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3</w:t>
            </w:r>
          </w:p>
        </w:tc>
        <w:tc>
          <w:tcPr>
            <w:tcW w:w="1732"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Hà Phước Tuấn</w:t>
            </w:r>
          </w:p>
        </w:tc>
        <w:tc>
          <w:tcPr>
            <w:tcW w:w="1221"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Khoa CN Cơ khí</w:t>
            </w:r>
          </w:p>
        </w:tc>
        <w:tc>
          <w:tcPr>
            <w:tcW w:w="1584"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Thành viên</w:t>
            </w:r>
          </w:p>
        </w:tc>
      </w:tr>
      <w:tr w:rsidR="00F0244F" w:rsidTr="00D04305">
        <w:tc>
          <w:tcPr>
            <w:tcW w:w="462"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4</w:t>
            </w:r>
          </w:p>
        </w:tc>
        <w:tc>
          <w:tcPr>
            <w:tcW w:w="1732"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 xml:space="preserve">Võ Thị Anh Đào </w:t>
            </w:r>
          </w:p>
        </w:tc>
        <w:tc>
          <w:tcPr>
            <w:tcW w:w="1221"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Phòng KT&amp;ĐBCL</w:t>
            </w:r>
          </w:p>
        </w:tc>
        <w:tc>
          <w:tcPr>
            <w:tcW w:w="1584" w:type="pct"/>
          </w:tcPr>
          <w:p w:rsidR="00F0244F" w:rsidRDefault="00F0244F" w:rsidP="00D04305">
            <w:pPr>
              <w:jc w:val="center"/>
            </w:pPr>
            <w:r w:rsidRPr="00D04305">
              <w:rPr>
                <w:bCs/>
                <w:sz w:val="26"/>
                <w:szCs w:val="26"/>
                <w:lang w:val="nl-NL"/>
              </w:rPr>
              <w:t>Thành viên</w:t>
            </w:r>
          </w:p>
        </w:tc>
      </w:tr>
      <w:tr w:rsidR="00F0244F" w:rsidTr="00D04305">
        <w:tc>
          <w:tcPr>
            <w:tcW w:w="462"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5</w:t>
            </w:r>
          </w:p>
        </w:tc>
        <w:tc>
          <w:tcPr>
            <w:tcW w:w="1732"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Nguyễn Chí Nhân</w:t>
            </w:r>
          </w:p>
        </w:tc>
        <w:tc>
          <w:tcPr>
            <w:tcW w:w="1221"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Phòng KT&amp;ĐBCL</w:t>
            </w:r>
          </w:p>
        </w:tc>
        <w:tc>
          <w:tcPr>
            <w:tcW w:w="1584" w:type="pct"/>
          </w:tcPr>
          <w:p w:rsidR="00F0244F" w:rsidRDefault="00F0244F" w:rsidP="00D04305">
            <w:pPr>
              <w:jc w:val="center"/>
            </w:pPr>
            <w:r w:rsidRPr="00D04305">
              <w:rPr>
                <w:bCs/>
                <w:sz w:val="26"/>
                <w:szCs w:val="26"/>
                <w:lang w:val="nl-NL"/>
              </w:rPr>
              <w:t>Thành viên</w:t>
            </w:r>
          </w:p>
        </w:tc>
      </w:tr>
      <w:tr w:rsidR="00F0244F" w:rsidTr="00D04305">
        <w:tc>
          <w:tcPr>
            <w:tcW w:w="462"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6</w:t>
            </w:r>
          </w:p>
        </w:tc>
        <w:tc>
          <w:tcPr>
            <w:tcW w:w="1732"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Nguyễn Yến Nhi</w:t>
            </w:r>
          </w:p>
        </w:tc>
        <w:tc>
          <w:tcPr>
            <w:tcW w:w="1221"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Phòng KT&amp;ĐBCL</w:t>
            </w:r>
          </w:p>
        </w:tc>
        <w:tc>
          <w:tcPr>
            <w:tcW w:w="1584" w:type="pct"/>
          </w:tcPr>
          <w:p w:rsidR="00F0244F" w:rsidRDefault="00F0244F" w:rsidP="00D04305">
            <w:pPr>
              <w:jc w:val="center"/>
            </w:pPr>
            <w:r w:rsidRPr="00D04305">
              <w:rPr>
                <w:bCs/>
                <w:sz w:val="26"/>
                <w:szCs w:val="26"/>
                <w:lang w:val="nl-NL"/>
              </w:rPr>
              <w:t>Thành viên</w:t>
            </w:r>
          </w:p>
        </w:tc>
      </w:tr>
      <w:tr w:rsidR="00F0244F" w:rsidTr="00D04305">
        <w:tc>
          <w:tcPr>
            <w:tcW w:w="462"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7</w:t>
            </w:r>
          </w:p>
        </w:tc>
        <w:tc>
          <w:tcPr>
            <w:tcW w:w="1732"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Nguyễn Thị Tuyết</w:t>
            </w:r>
          </w:p>
        </w:tc>
        <w:tc>
          <w:tcPr>
            <w:tcW w:w="1221"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Phòng KT&amp;ĐBCL</w:t>
            </w:r>
          </w:p>
        </w:tc>
        <w:tc>
          <w:tcPr>
            <w:tcW w:w="1584" w:type="pct"/>
          </w:tcPr>
          <w:p w:rsidR="00F0244F" w:rsidRDefault="00F0244F" w:rsidP="00D04305">
            <w:pPr>
              <w:jc w:val="center"/>
            </w:pPr>
            <w:r w:rsidRPr="00D04305">
              <w:rPr>
                <w:bCs/>
                <w:sz w:val="26"/>
                <w:szCs w:val="26"/>
                <w:lang w:val="nl-NL"/>
              </w:rPr>
              <w:t>Thành viên</w:t>
            </w:r>
          </w:p>
        </w:tc>
      </w:tr>
      <w:tr w:rsidR="00F0244F" w:rsidTr="00D04305">
        <w:tc>
          <w:tcPr>
            <w:tcW w:w="462"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8</w:t>
            </w:r>
          </w:p>
        </w:tc>
        <w:tc>
          <w:tcPr>
            <w:tcW w:w="1732"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Lương Minh Dũng</w:t>
            </w:r>
          </w:p>
        </w:tc>
        <w:tc>
          <w:tcPr>
            <w:tcW w:w="1221"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Phòng KT&amp;ĐBCL</w:t>
            </w:r>
          </w:p>
        </w:tc>
        <w:tc>
          <w:tcPr>
            <w:tcW w:w="1584" w:type="pct"/>
          </w:tcPr>
          <w:p w:rsidR="00F0244F" w:rsidRDefault="00F0244F" w:rsidP="00D04305">
            <w:pPr>
              <w:jc w:val="center"/>
            </w:pPr>
            <w:r w:rsidRPr="00D04305">
              <w:rPr>
                <w:bCs/>
                <w:sz w:val="26"/>
                <w:szCs w:val="26"/>
                <w:lang w:val="nl-NL"/>
              </w:rPr>
              <w:t>Thành viên</w:t>
            </w:r>
          </w:p>
        </w:tc>
      </w:tr>
      <w:tr w:rsidR="00F0244F" w:rsidTr="00D04305">
        <w:tc>
          <w:tcPr>
            <w:tcW w:w="462"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9</w:t>
            </w:r>
          </w:p>
        </w:tc>
        <w:tc>
          <w:tcPr>
            <w:tcW w:w="1732"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Lê Xuân Thiện</w:t>
            </w:r>
          </w:p>
        </w:tc>
        <w:tc>
          <w:tcPr>
            <w:tcW w:w="1221"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Phòng TC-HC-TH</w:t>
            </w:r>
          </w:p>
        </w:tc>
        <w:tc>
          <w:tcPr>
            <w:tcW w:w="1584" w:type="pct"/>
          </w:tcPr>
          <w:p w:rsidR="00F0244F" w:rsidRDefault="00F0244F" w:rsidP="00D04305">
            <w:pPr>
              <w:jc w:val="center"/>
            </w:pPr>
            <w:r w:rsidRPr="00D04305">
              <w:rPr>
                <w:bCs/>
                <w:sz w:val="26"/>
                <w:szCs w:val="26"/>
                <w:lang w:val="nl-NL"/>
              </w:rPr>
              <w:t>Thành viên</w:t>
            </w:r>
          </w:p>
        </w:tc>
      </w:tr>
      <w:tr w:rsidR="00F0244F" w:rsidTr="00D04305">
        <w:tc>
          <w:tcPr>
            <w:tcW w:w="462"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10</w:t>
            </w:r>
          </w:p>
        </w:tc>
        <w:tc>
          <w:tcPr>
            <w:tcW w:w="1732"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Phan Thị Ngọc Phượng</w:t>
            </w:r>
          </w:p>
        </w:tc>
        <w:tc>
          <w:tcPr>
            <w:tcW w:w="1221"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Phòng TC-HC-TH</w:t>
            </w:r>
          </w:p>
        </w:tc>
        <w:tc>
          <w:tcPr>
            <w:tcW w:w="1584" w:type="pct"/>
          </w:tcPr>
          <w:p w:rsidR="00F0244F" w:rsidRDefault="00F0244F" w:rsidP="00D04305">
            <w:pPr>
              <w:jc w:val="center"/>
            </w:pPr>
            <w:r w:rsidRPr="00D04305">
              <w:rPr>
                <w:bCs/>
                <w:sz w:val="26"/>
                <w:szCs w:val="26"/>
                <w:lang w:val="nl-NL"/>
              </w:rPr>
              <w:t>Thành viên</w:t>
            </w:r>
          </w:p>
        </w:tc>
      </w:tr>
      <w:tr w:rsidR="00F0244F" w:rsidTr="00D04305">
        <w:tc>
          <w:tcPr>
            <w:tcW w:w="462"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11</w:t>
            </w:r>
          </w:p>
        </w:tc>
        <w:tc>
          <w:tcPr>
            <w:tcW w:w="1732"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Hồ Văn Sĩ</w:t>
            </w:r>
          </w:p>
        </w:tc>
        <w:tc>
          <w:tcPr>
            <w:tcW w:w="1221"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Phòng TS-ĐT</w:t>
            </w:r>
          </w:p>
        </w:tc>
        <w:tc>
          <w:tcPr>
            <w:tcW w:w="1584" w:type="pct"/>
          </w:tcPr>
          <w:p w:rsidR="00F0244F" w:rsidRDefault="00F0244F" w:rsidP="00D04305">
            <w:pPr>
              <w:jc w:val="center"/>
            </w:pPr>
            <w:r w:rsidRPr="00D04305">
              <w:rPr>
                <w:bCs/>
                <w:sz w:val="26"/>
                <w:szCs w:val="26"/>
                <w:lang w:val="nl-NL"/>
              </w:rPr>
              <w:t>Thành viên</w:t>
            </w:r>
          </w:p>
        </w:tc>
      </w:tr>
      <w:tr w:rsidR="00F0244F" w:rsidTr="00D04305">
        <w:tc>
          <w:tcPr>
            <w:tcW w:w="462"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12</w:t>
            </w:r>
          </w:p>
        </w:tc>
        <w:tc>
          <w:tcPr>
            <w:tcW w:w="1732"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Huỳnh Thị Mai</w:t>
            </w:r>
          </w:p>
        </w:tc>
        <w:tc>
          <w:tcPr>
            <w:tcW w:w="1221"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Phòng TS-ĐT</w:t>
            </w:r>
          </w:p>
        </w:tc>
        <w:tc>
          <w:tcPr>
            <w:tcW w:w="1584" w:type="pct"/>
          </w:tcPr>
          <w:p w:rsidR="00F0244F" w:rsidRDefault="00F0244F" w:rsidP="00D04305">
            <w:pPr>
              <w:jc w:val="center"/>
            </w:pPr>
            <w:r w:rsidRPr="00D04305">
              <w:rPr>
                <w:bCs/>
                <w:sz w:val="26"/>
                <w:szCs w:val="26"/>
                <w:lang w:val="nl-NL"/>
              </w:rPr>
              <w:t>Thành viên</w:t>
            </w:r>
          </w:p>
        </w:tc>
      </w:tr>
      <w:tr w:rsidR="00F0244F" w:rsidTr="00D04305">
        <w:tc>
          <w:tcPr>
            <w:tcW w:w="462"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13</w:t>
            </w:r>
          </w:p>
        </w:tc>
        <w:tc>
          <w:tcPr>
            <w:tcW w:w="1732"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Nguyễn Thị Thùy</w:t>
            </w:r>
          </w:p>
        </w:tc>
        <w:tc>
          <w:tcPr>
            <w:tcW w:w="1221"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Phòng TS-ĐT</w:t>
            </w:r>
          </w:p>
        </w:tc>
        <w:tc>
          <w:tcPr>
            <w:tcW w:w="1584" w:type="pct"/>
          </w:tcPr>
          <w:p w:rsidR="00F0244F" w:rsidRDefault="00F0244F" w:rsidP="00D04305">
            <w:pPr>
              <w:jc w:val="center"/>
            </w:pPr>
            <w:r w:rsidRPr="00D04305">
              <w:rPr>
                <w:bCs/>
                <w:sz w:val="26"/>
                <w:szCs w:val="26"/>
                <w:lang w:val="nl-NL"/>
              </w:rPr>
              <w:t>Thành viên</w:t>
            </w:r>
          </w:p>
        </w:tc>
      </w:tr>
      <w:tr w:rsidR="00F0244F" w:rsidTr="00D04305">
        <w:tc>
          <w:tcPr>
            <w:tcW w:w="462" w:type="pct"/>
            <w:vAlign w:val="center"/>
          </w:tcPr>
          <w:p w:rsidR="00F0244F" w:rsidRPr="00D04305" w:rsidRDefault="00F0244F" w:rsidP="00D04305">
            <w:pPr>
              <w:spacing w:before="120" w:line="264" w:lineRule="auto"/>
              <w:jc w:val="center"/>
              <w:rPr>
                <w:bCs/>
                <w:sz w:val="26"/>
                <w:szCs w:val="26"/>
                <w:lang w:val="nl-NL"/>
              </w:rPr>
            </w:pPr>
            <w:r w:rsidRPr="00D04305">
              <w:rPr>
                <w:bCs/>
                <w:sz w:val="26"/>
                <w:szCs w:val="26"/>
                <w:lang w:val="nl-NL"/>
              </w:rPr>
              <w:t>14</w:t>
            </w:r>
          </w:p>
        </w:tc>
        <w:tc>
          <w:tcPr>
            <w:tcW w:w="1732"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Dương Thị Thủy</w:t>
            </w:r>
          </w:p>
        </w:tc>
        <w:tc>
          <w:tcPr>
            <w:tcW w:w="1221" w:type="pct"/>
            <w:vAlign w:val="center"/>
          </w:tcPr>
          <w:p w:rsidR="00F0244F" w:rsidRPr="00D04305" w:rsidRDefault="00F0244F" w:rsidP="00D04305">
            <w:pPr>
              <w:spacing w:before="120" w:line="264" w:lineRule="auto"/>
              <w:jc w:val="both"/>
              <w:rPr>
                <w:bCs/>
                <w:sz w:val="26"/>
                <w:szCs w:val="26"/>
                <w:lang w:val="nl-NL"/>
              </w:rPr>
            </w:pPr>
            <w:r w:rsidRPr="00D04305">
              <w:rPr>
                <w:bCs/>
                <w:sz w:val="26"/>
                <w:szCs w:val="26"/>
                <w:lang w:val="nl-NL"/>
              </w:rPr>
              <w:t>Phòng QT-DV</w:t>
            </w:r>
          </w:p>
        </w:tc>
        <w:tc>
          <w:tcPr>
            <w:tcW w:w="1584" w:type="pct"/>
          </w:tcPr>
          <w:p w:rsidR="00F0244F" w:rsidRDefault="00F0244F" w:rsidP="00D04305">
            <w:pPr>
              <w:jc w:val="center"/>
            </w:pPr>
            <w:r w:rsidRPr="00D04305">
              <w:rPr>
                <w:bCs/>
                <w:sz w:val="26"/>
                <w:szCs w:val="26"/>
                <w:lang w:val="nl-NL"/>
              </w:rPr>
              <w:t>Thành viên</w:t>
            </w:r>
          </w:p>
        </w:tc>
      </w:tr>
    </w:tbl>
    <w:p w:rsidR="00F0244F" w:rsidRPr="00237E32" w:rsidRDefault="00F0244F" w:rsidP="00E54D18">
      <w:pPr>
        <w:spacing w:before="120" w:line="264" w:lineRule="auto"/>
        <w:ind w:firstLine="720"/>
        <w:jc w:val="both"/>
        <w:rPr>
          <w:b/>
          <w:sz w:val="26"/>
          <w:szCs w:val="26"/>
          <w:lang w:val="pt-BR"/>
        </w:rPr>
      </w:pPr>
      <w:r>
        <w:rPr>
          <w:b/>
          <w:sz w:val="26"/>
          <w:szCs w:val="26"/>
          <w:lang w:val="pt-BR"/>
        </w:rPr>
        <w:t>4.</w:t>
      </w:r>
      <w:r w:rsidRPr="00237E32">
        <w:rPr>
          <w:b/>
          <w:sz w:val="26"/>
          <w:szCs w:val="26"/>
          <w:lang w:val="pt-BR"/>
        </w:rPr>
        <w:t xml:space="preserve"> Nhiệm vụ chung</w:t>
      </w:r>
    </w:p>
    <w:p w:rsidR="00F0244F" w:rsidRPr="00354936" w:rsidRDefault="00F0244F" w:rsidP="00E54D18">
      <w:pPr>
        <w:spacing w:before="120" w:line="264" w:lineRule="auto"/>
        <w:ind w:firstLine="561"/>
        <w:jc w:val="both"/>
        <w:rPr>
          <w:bCs/>
          <w:sz w:val="26"/>
          <w:szCs w:val="26"/>
          <w:lang w:val="pt-BR"/>
        </w:rPr>
      </w:pPr>
      <w:r w:rsidRPr="00354936">
        <w:rPr>
          <w:bCs/>
          <w:sz w:val="26"/>
          <w:szCs w:val="26"/>
          <w:lang w:val="pt-BR"/>
        </w:rPr>
        <w:t>Nghiên cứu báo cáo kết quả tự kiểm định chất lượng giáo dục nghề nghiệp của các đơn vị trong trường.</w:t>
      </w:r>
    </w:p>
    <w:p w:rsidR="00F0244F" w:rsidRPr="00354936" w:rsidRDefault="00F0244F" w:rsidP="00E54D18">
      <w:pPr>
        <w:spacing w:before="120" w:line="264" w:lineRule="auto"/>
        <w:ind w:firstLine="561"/>
        <w:jc w:val="both"/>
        <w:rPr>
          <w:bCs/>
          <w:sz w:val="26"/>
          <w:szCs w:val="26"/>
          <w:lang w:val="pt-BR"/>
        </w:rPr>
      </w:pPr>
      <w:r w:rsidRPr="00354936">
        <w:rPr>
          <w:bCs/>
          <w:sz w:val="26"/>
          <w:szCs w:val="26"/>
          <w:lang w:val="pt-BR"/>
        </w:rPr>
        <w:t>+ Tổng hợp thông tin, minh chứng theo từng chỉ số, tiêu chuẩn, tiêu chí kiểm định chất lượng giáo dục nghề nghiệp.</w:t>
      </w:r>
    </w:p>
    <w:p w:rsidR="00F0244F" w:rsidRPr="00354936" w:rsidRDefault="00F0244F" w:rsidP="00E54D18">
      <w:pPr>
        <w:spacing w:before="120" w:line="264" w:lineRule="auto"/>
        <w:ind w:firstLine="561"/>
        <w:jc w:val="both"/>
        <w:rPr>
          <w:bCs/>
          <w:sz w:val="26"/>
          <w:szCs w:val="26"/>
          <w:lang w:val="pt-BR"/>
        </w:rPr>
      </w:pPr>
      <w:r w:rsidRPr="00354936">
        <w:rPr>
          <w:bCs/>
          <w:sz w:val="26"/>
          <w:szCs w:val="26"/>
          <w:lang w:val="pt-BR"/>
        </w:rPr>
        <w:t>+ Kiểm tra thực tế, thu thập thêm thông tin, minh chứng theo từng chỉ số, tiêu chuẩn, tiêu chí kiểm định chất lượng giáo dục nghề nghiệp.</w:t>
      </w:r>
    </w:p>
    <w:p w:rsidR="00F0244F" w:rsidRPr="00354936" w:rsidRDefault="00F0244F" w:rsidP="00E54D18">
      <w:pPr>
        <w:spacing w:before="120" w:line="264" w:lineRule="auto"/>
        <w:ind w:firstLine="561"/>
        <w:jc w:val="both"/>
        <w:rPr>
          <w:bCs/>
          <w:sz w:val="26"/>
          <w:szCs w:val="26"/>
          <w:lang w:val="pt-BR"/>
        </w:rPr>
      </w:pPr>
      <w:r w:rsidRPr="00354936">
        <w:rPr>
          <w:bCs/>
          <w:sz w:val="26"/>
          <w:szCs w:val="26"/>
          <w:lang w:val="pt-BR"/>
        </w:rPr>
        <w:t>+ Viết và hoàn chỉnh dự thảo báo cáo kết quả tự kiểm định chất lượng giáo dục nghề nghiệp của trường, gửi các đơn vị trong trường để lấy ý kiến.</w:t>
      </w:r>
    </w:p>
    <w:p w:rsidR="00F0244F" w:rsidRPr="00354936" w:rsidRDefault="00F0244F" w:rsidP="00781DBD">
      <w:pPr>
        <w:spacing w:before="120" w:line="264" w:lineRule="auto"/>
        <w:ind w:firstLine="720"/>
        <w:jc w:val="both"/>
        <w:rPr>
          <w:b/>
          <w:i/>
          <w:color w:val="FF6600"/>
          <w:sz w:val="26"/>
          <w:szCs w:val="26"/>
          <w:lang w:val="pt-BR"/>
        </w:rPr>
      </w:pPr>
      <w:r w:rsidRPr="00354936">
        <w:rPr>
          <w:b/>
          <w:bCs/>
          <w:color w:val="FF6600"/>
          <w:sz w:val="26"/>
          <w:szCs w:val="26"/>
          <w:lang w:val="pt-BR"/>
        </w:rPr>
        <w:t xml:space="preserve">5. </w:t>
      </w:r>
      <w:r w:rsidRPr="00354936">
        <w:rPr>
          <w:b/>
          <w:color w:val="FF6600"/>
          <w:sz w:val="26"/>
          <w:szCs w:val="26"/>
          <w:lang w:val="pt-BR"/>
        </w:rPr>
        <w:t>P</w:t>
      </w:r>
      <w:r w:rsidRPr="00354936">
        <w:rPr>
          <w:b/>
          <w:color w:val="FF6600"/>
          <w:sz w:val="26"/>
          <w:szCs w:val="26"/>
          <w:lang w:val="vi-VN"/>
        </w:rPr>
        <w:t xml:space="preserve">hân công thành viên phụ trách </w:t>
      </w:r>
      <w:r w:rsidRPr="00354936">
        <w:rPr>
          <w:b/>
          <w:color w:val="FF6600"/>
          <w:sz w:val="26"/>
          <w:szCs w:val="26"/>
          <w:lang w:val="pt-BR"/>
        </w:rPr>
        <w:t xml:space="preserve">viết </w:t>
      </w:r>
      <w:r w:rsidRPr="00354936">
        <w:rPr>
          <w:b/>
          <w:color w:val="FF6600"/>
          <w:sz w:val="26"/>
          <w:szCs w:val="26"/>
          <w:lang w:val="vi-VN"/>
        </w:rPr>
        <w:t>tiêu chí</w:t>
      </w:r>
      <w:r w:rsidRPr="00354936">
        <w:rPr>
          <w:b/>
          <w:color w:val="FF6600"/>
          <w:sz w:val="26"/>
          <w:szCs w:val="26"/>
          <w:lang w:val="pt-BR"/>
        </w:rPr>
        <w:t>,</w:t>
      </w:r>
      <w:r w:rsidRPr="00354936">
        <w:rPr>
          <w:b/>
          <w:color w:val="FF6600"/>
          <w:sz w:val="26"/>
          <w:szCs w:val="26"/>
          <w:lang w:val="vi-VN"/>
        </w:rPr>
        <w:t xml:space="preserve"> </w:t>
      </w:r>
      <w:r w:rsidRPr="00354936">
        <w:rPr>
          <w:b/>
          <w:color w:val="FF6600"/>
          <w:sz w:val="26"/>
          <w:szCs w:val="26"/>
          <w:lang w:val="pt-BR"/>
        </w:rPr>
        <w:t>tiêu chuẩn,</w:t>
      </w:r>
      <w:r w:rsidRPr="00354936">
        <w:rPr>
          <w:b/>
          <w:bCs/>
          <w:color w:val="FF6600"/>
          <w:sz w:val="26"/>
          <w:szCs w:val="26"/>
          <w:lang w:val="pt-BR"/>
        </w:rPr>
        <w:t xml:space="preserve"> </w:t>
      </w:r>
      <w:r w:rsidRPr="00354936">
        <w:rPr>
          <w:b/>
          <w:color w:val="FF6600"/>
          <w:sz w:val="26"/>
          <w:szCs w:val="26"/>
          <w:lang w:val="pt-BR"/>
        </w:rPr>
        <w:t>chỉ số kiểm định: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tblPr>
      <w:tblGrid>
        <w:gridCol w:w="916"/>
        <w:gridCol w:w="6885"/>
        <w:gridCol w:w="1441"/>
      </w:tblGrid>
      <w:tr w:rsidR="00F0244F" w:rsidRPr="00354936" w:rsidTr="00781DBD">
        <w:trPr>
          <w:tblHeader/>
        </w:trPr>
        <w:tc>
          <w:tcPr>
            <w:tcW w:w="0" w:type="auto"/>
            <w:vAlign w:val="center"/>
          </w:tcPr>
          <w:p w:rsidR="00F0244F" w:rsidRPr="00354936" w:rsidRDefault="00F0244F" w:rsidP="002B16F4">
            <w:pPr>
              <w:jc w:val="center"/>
              <w:rPr>
                <w:b/>
                <w:color w:val="FF6600"/>
                <w:sz w:val="26"/>
                <w:szCs w:val="26"/>
              </w:rPr>
            </w:pPr>
            <w:r w:rsidRPr="00354936">
              <w:rPr>
                <w:b/>
                <w:color w:val="FF6600"/>
                <w:sz w:val="26"/>
                <w:szCs w:val="26"/>
              </w:rPr>
              <w:t>TT</w:t>
            </w:r>
          </w:p>
        </w:tc>
        <w:tc>
          <w:tcPr>
            <w:tcW w:w="0" w:type="auto"/>
            <w:vAlign w:val="center"/>
          </w:tcPr>
          <w:p w:rsidR="00F0244F" w:rsidRPr="00354936" w:rsidRDefault="00F0244F" w:rsidP="00547FC6">
            <w:pPr>
              <w:jc w:val="center"/>
              <w:rPr>
                <w:b/>
                <w:color w:val="FF6600"/>
                <w:sz w:val="26"/>
                <w:szCs w:val="26"/>
              </w:rPr>
            </w:pPr>
            <w:r w:rsidRPr="00354936">
              <w:rPr>
                <w:b/>
                <w:color w:val="FF6600"/>
                <w:sz w:val="26"/>
                <w:szCs w:val="26"/>
              </w:rPr>
              <w:t>Tiêu chí, tiêu chuẩn, chỉ số</w:t>
            </w:r>
          </w:p>
        </w:tc>
        <w:tc>
          <w:tcPr>
            <w:tcW w:w="0" w:type="auto"/>
            <w:vAlign w:val="center"/>
          </w:tcPr>
          <w:p w:rsidR="00F0244F" w:rsidRPr="00354936" w:rsidRDefault="00F0244F" w:rsidP="002F6080">
            <w:pPr>
              <w:jc w:val="center"/>
              <w:rPr>
                <w:b/>
                <w:color w:val="FF6600"/>
                <w:sz w:val="26"/>
                <w:szCs w:val="26"/>
              </w:rPr>
            </w:pPr>
            <w:r w:rsidRPr="00354936">
              <w:rPr>
                <w:b/>
                <w:color w:val="FF6600"/>
                <w:sz w:val="26"/>
                <w:szCs w:val="26"/>
              </w:rPr>
              <w:t>Người</w:t>
            </w:r>
          </w:p>
          <w:p w:rsidR="00F0244F" w:rsidRPr="00354936" w:rsidRDefault="00F0244F" w:rsidP="002F6080">
            <w:pPr>
              <w:jc w:val="center"/>
              <w:rPr>
                <w:b/>
                <w:color w:val="FF6600"/>
                <w:sz w:val="26"/>
                <w:szCs w:val="26"/>
              </w:rPr>
            </w:pPr>
            <w:r w:rsidRPr="00354936">
              <w:rPr>
                <w:b/>
                <w:color w:val="FF6600"/>
                <w:sz w:val="26"/>
                <w:szCs w:val="26"/>
              </w:rPr>
              <w:t>phụ trách</w:t>
            </w:r>
          </w:p>
        </w:tc>
      </w:tr>
      <w:tr w:rsidR="00F0244F" w:rsidRPr="00354936" w:rsidTr="00781DBD">
        <w:tc>
          <w:tcPr>
            <w:tcW w:w="0" w:type="auto"/>
            <w:vAlign w:val="center"/>
          </w:tcPr>
          <w:p w:rsidR="00F0244F" w:rsidRPr="00354936" w:rsidRDefault="00F0244F" w:rsidP="00D04305">
            <w:pPr>
              <w:spacing w:beforeLines="20" w:afterLines="20"/>
              <w:jc w:val="center"/>
              <w:rPr>
                <w:b/>
                <w:color w:val="FF6600"/>
                <w:sz w:val="26"/>
                <w:szCs w:val="26"/>
              </w:rPr>
            </w:pPr>
            <w:r w:rsidRPr="00354936">
              <w:rPr>
                <w:b/>
                <w:color w:val="FF6600"/>
                <w:sz w:val="26"/>
                <w:szCs w:val="26"/>
              </w:rPr>
              <w:t>I</w:t>
            </w:r>
          </w:p>
        </w:tc>
        <w:tc>
          <w:tcPr>
            <w:tcW w:w="0" w:type="auto"/>
            <w:gridSpan w:val="2"/>
            <w:vAlign w:val="center"/>
          </w:tcPr>
          <w:p w:rsidR="00F0244F" w:rsidRPr="00354936" w:rsidRDefault="00F0244F" w:rsidP="00D04305">
            <w:pPr>
              <w:spacing w:beforeLines="20" w:afterLines="20"/>
              <w:rPr>
                <w:b/>
                <w:color w:val="FF6600"/>
                <w:sz w:val="26"/>
                <w:szCs w:val="26"/>
              </w:rPr>
            </w:pPr>
            <w:r w:rsidRPr="00354936">
              <w:rPr>
                <w:b/>
                <w:color w:val="FF6600"/>
                <w:sz w:val="26"/>
                <w:szCs w:val="26"/>
              </w:rPr>
              <w:t>Tiêu chí 1: Mục tiêu, sứ mạng, tổ chức và quản lý</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w:t>
            </w:r>
          </w:p>
        </w:tc>
        <w:tc>
          <w:tcPr>
            <w:tcW w:w="0" w:type="auto"/>
            <w:vAlign w:val="center"/>
          </w:tcPr>
          <w:p w:rsidR="00F0244F" w:rsidRPr="00354936" w:rsidRDefault="00F0244F" w:rsidP="00547FC6">
            <w:pPr>
              <w:rPr>
                <w:color w:val="FF6600"/>
                <w:sz w:val="26"/>
                <w:szCs w:val="26"/>
              </w:rPr>
            </w:pPr>
            <w:r w:rsidRPr="00354936">
              <w:rPr>
                <w:color w:val="FF6600"/>
                <w:sz w:val="26"/>
                <w:szCs w:val="26"/>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0" w:type="auto"/>
            <w:vAlign w:val="center"/>
          </w:tcPr>
          <w:p w:rsidR="00F0244F" w:rsidRPr="00354936" w:rsidRDefault="00F0244F" w:rsidP="00D01442">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2</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thực hiện phân tích, đánh giá nhu cầu sử dụng nhân lực của địa phương hoặc ngành để xác định các ngành, nghề đào tạo và quy mô đào tạo phù hợp.</w:t>
            </w:r>
          </w:p>
        </w:tc>
        <w:tc>
          <w:tcPr>
            <w:tcW w:w="0" w:type="auto"/>
            <w:vAlign w:val="center"/>
          </w:tcPr>
          <w:p w:rsidR="00F0244F" w:rsidRPr="00354936" w:rsidRDefault="00F0244F" w:rsidP="00547FC6">
            <w:pPr>
              <w:rPr>
                <w:color w:val="FF6600"/>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3</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ban hành văn bản quy định về tổ chức và quản lý theo hướng đảm bảo quyền tự chủ, tự chịu trách nhiệm của các đơn vị trong trường theo quy định.</w:t>
            </w:r>
          </w:p>
        </w:tc>
        <w:tc>
          <w:tcPr>
            <w:tcW w:w="0" w:type="auto"/>
            <w:vAlign w:val="center"/>
          </w:tcPr>
          <w:p w:rsidR="00F0244F" w:rsidRPr="00354936" w:rsidRDefault="00F0244F" w:rsidP="00B036FB">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4</w:t>
            </w:r>
          </w:p>
        </w:tc>
        <w:tc>
          <w:tcPr>
            <w:tcW w:w="0" w:type="auto"/>
            <w:vAlign w:val="center"/>
          </w:tcPr>
          <w:p w:rsidR="00F0244F" w:rsidRPr="00354936" w:rsidRDefault="00F0244F" w:rsidP="00547FC6">
            <w:pPr>
              <w:rPr>
                <w:color w:val="FF6600"/>
                <w:sz w:val="26"/>
                <w:szCs w:val="26"/>
              </w:rPr>
            </w:pPr>
            <w:r w:rsidRPr="00354936">
              <w:rPr>
                <w:color w:val="FF6600"/>
                <w:sz w:val="26"/>
                <w:szCs w:val="26"/>
              </w:rPr>
              <w:t>Hằng năm, các văn bản quy định về tổ chức và quản lý của trường được rà soát, thực hiện điều chỉnh nếu cần thiết.</w:t>
            </w:r>
          </w:p>
        </w:tc>
        <w:tc>
          <w:tcPr>
            <w:tcW w:w="0" w:type="auto"/>
            <w:vAlign w:val="center"/>
          </w:tcPr>
          <w:p w:rsidR="00F0244F" w:rsidRPr="00354936" w:rsidRDefault="00F0244F" w:rsidP="00547FC6">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5</w:t>
            </w:r>
          </w:p>
        </w:tc>
        <w:tc>
          <w:tcPr>
            <w:tcW w:w="0" w:type="auto"/>
            <w:vAlign w:val="center"/>
          </w:tcPr>
          <w:p w:rsidR="00F0244F" w:rsidRPr="00354936" w:rsidRDefault="00F0244F" w:rsidP="00547FC6">
            <w:pPr>
              <w:rPr>
                <w:color w:val="FF6600"/>
                <w:sz w:val="26"/>
                <w:szCs w:val="26"/>
              </w:rPr>
            </w:pPr>
            <w:r w:rsidRPr="00354936">
              <w:rPr>
                <w:color w:val="FF6600"/>
                <w:sz w:val="26"/>
                <w:szCs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0" w:type="auto"/>
            <w:vAlign w:val="center"/>
          </w:tcPr>
          <w:p w:rsidR="00F0244F" w:rsidRPr="00354936" w:rsidRDefault="00F0244F" w:rsidP="00B036FB">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6</w:t>
            </w:r>
          </w:p>
        </w:tc>
        <w:tc>
          <w:tcPr>
            <w:tcW w:w="0" w:type="auto"/>
            <w:vAlign w:val="center"/>
          </w:tcPr>
          <w:p w:rsidR="00F0244F" w:rsidRPr="00354936" w:rsidRDefault="00F0244F" w:rsidP="00547FC6">
            <w:pPr>
              <w:rPr>
                <w:color w:val="FF6600"/>
                <w:sz w:val="26"/>
                <w:szCs w:val="26"/>
              </w:rPr>
            </w:pPr>
            <w:r w:rsidRPr="00354936">
              <w:rPr>
                <w:color w:val="FF6600"/>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0" w:type="auto"/>
            <w:vAlign w:val="center"/>
          </w:tcPr>
          <w:p w:rsidR="00F0244F" w:rsidRPr="00354936" w:rsidRDefault="00F0244F" w:rsidP="00B036FB">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7</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xây dựng và vận hành hệ thống đảm bảo chất lượng theo quy định.</w:t>
            </w:r>
          </w:p>
        </w:tc>
        <w:tc>
          <w:tcPr>
            <w:tcW w:w="0" w:type="auto"/>
            <w:vAlign w:val="center"/>
          </w:tcPr>
          <w:p w:rsidR="00F0244F" w:rsidRPr="00354936" w:rsidRDefault="00F0244F" w:rsidP="00F11B73">
            <w:pPr>
              <w:rPr>
                <w:color w:val="FF6600"/>
                <w:sz w:val="26"/>
                <w:szCs w:val="26"/>
              </w:rPr>
            </w:pPr>
            <w:r w:rsidRPr="00354936">
              <w:rPr>
                <w:color w:val="FF6600"/>
                <w:sz w:val="26"/>
                <w:szCs w:val="26"/>
              </w:rPr>
              <w:t>T. Dũng, T.Tuấn</w:t>
            </w:r>
          </w:p>
        </w:tc>
      </w:tr>
      <w:tr w:rsidR="00F0244F" w:rsidRPr="00354936" w:rsidTr="00781DBD">
        <w:tc>
          <w:tcPr>
            <w:tcW w:w="0" w:type="auto"/>
            <w:vAlign w:val="center"/>
          </w:tcPr>
          <w:p w:rsidR="00F0244F" w:rsidRPr="00354936" w:rsidRDefault="00F0244F" w:rsidP="00D04305">
            <w:pPr>
              <w:spacing w:beforeLines="20" w:afterLines="20"/>
              <w:jc w:val="center"/>
              <w:rPr>
                <w:color w:val="FF6600"/>
              </w:rPr>
            </w:pPr>
            <w:r w:rsidRPr="00354936">
              <w:rPr>
                <w:color w:val="FF6600"/>
              </w:rPr>
              <w:br w:type="page"/>
            </w:r>
          </w:p>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8</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có bộ phận phụ trách thực hiện công tác quản lý, đảm bảo chất lượng đào tạo và hằng năm hoàn thành nhiệm vụ được giao.</w:t>
            </w:r>
          </w:p>
        </w:tc>
        <w:tc>
          <w:tcPr>
            <w:tcW w:w="0" w:type="auto"/>
            <w:vAlign w:val="center"/>
          </w:tcPr>
          <w:p w:rsidR="00F0244F" w:rsidRPr="00354936" w:rsidRDefault="00F0244F" w:rsidP="00547FC6">
            <w:pPr>
              <w:rPr>
                <w:color w:val="FF6600"/>
                <w:sz w:val="26"/>
                <w:szCs w:val="26"/>
              </w:rPr>
            </w:pPr>
            <w:r w:rsidRPr="00354936">
              <w:rPr>
                <w:color w:val="FF6600"/>
                <w:sz w:val="26"/>
                <w:szCs w:val="26"/>
              </w:rPr>
              <w:t>T. Dũng, T.Tuấn</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9</w:t>
            </w:r>
          </w:p>
        </w:tc>
        <w:tc>
          <w:tcPr>
            <w:tcW w:w="0" w:type="auto"/>
            <w:vAlign w:val="center"/>
          </w:tcPr>
          <w:p w:rsidR="00F0244F" w:rsidRPr="00354936" w:rsidRDefault="00F0244F" w:rsidP="00547FC6">
            <w:pPr>
              <w:rPr>
                <w:color w:val="FF6600"/>
                <w:sz w:val="26"/>
                <w:szCs w:val="26"/>
              </w:rPr>
            </w:pPr>
            <w:r w:rsidRPr="00354936">
              <w:rPr>
                <w:color w:val="FF6600"/>
                <w:sz w:val="26"/>
                <w:szCs w:val="26"/>
              </w:rPr>
              <w:t xml:space="preserve">Tổ chức Đảng Cộng sản Việt </w:t>
            </w:r>
            <w:smartTag w:uri="urn:schemas-microsoft-com:office:smarttags" w:element="place">
              <w:smartTag w:uri="urn:schemas-microsoft-com:office:smarttags" w:element="country-region">
                <w:r w:rsidRPr="00354936">
                  <w:rPr>
                    <w:color w:val="FF6600"/>
                    <w:sz w:val="26"/>
                    <w:szCs w:val="26"/>
                  </w:rPr>
                  <w:t>Nam</w:t>
                </w:r>
              </w:smartTag>
            </w:smartTag>
            <w:r w:rsidRPr="00354936">
              <w:rPr>
                <w:color w:val="FF6600"/>
                <w:sz w:val="26"/>
                <w:szCs w:val="26"/>
              </w:rPr>
              <w:t xml:space="preserve"> trong trường phát huy được vai trò lãnh đạo, hoạt động đúng điều lệ và theo quy định của Hiến pháp và pháp luật.</w:t>
            </w:r>
          </w:p>
        </w:tc>
        <w:tc>
          <w:tcPr>
            <w:tcW w:w="0" w:type="auto"/>
            <w:vAlign w:val="center"/>
          </w:tcPr>
          <w:p w:rsidR="00F0244F" w:rsidRPr="00354936" w:rsidRDefault="00F0244F" w:rsidP="00547FC6">
            <w:pPr>
              <w:rPr>
                <w:color w:val="FF6600"/>
                <w:sz w:val="26"/>
                <w:szCs w:val="26"/>
              </w:rPr>
            </w:pPr>
            <w:r w:rsidRPr="00354936">
              <w:rPr>
                <w:color w:val="FF6600"/>
                <w:sz w:val="26"/>
                <w:szCs w:val="26"/>
              </w:rPr>
              <w:t>C.Nhi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10</w:t>
            </w:r>
          </w:p>
        </w:tc>
        <w:tc>
          <w:tcPr>
            <w:tcW w:w="0" w:type="auto"/>
            <w:vAlign w:val="center"/>
          </w:tcPr>
          <w:p w:rsidR="00F0244F" w:rsidRPr="00354936" w:rsidRDefault="00F0244F" w:rsidP="00547FC6">
            <w:pPr>
              <w:rPr>
                <w:color w:val="FF6600"/>
                <w:sz w:val="26"/>
                <w:szCs w:val="26"/>
              </w:rPr>
            </w:pPr>
            <w:r w:rsidRPr="00354936">
              <w:rPr>
                <w:color w:val="FF6600"/>
                <w:sz w:val="26"/>
                <w:szCs w:val="26"/>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0" w:type="auto"/>
            <w:vAlign w:val="center"/>
          </w:tcPr>
          <w:p w:rsidR="00F0244F" w:rsidRPr="00354936" w:rsidRDefault="00F0244F" w:rsidP="00547FC6">
            <w:pPr>
              <w:rPr>
                <w:color w:val="FF6600"/>
                <w:sz w:val="26"/>
                <w:szCs w:val="26"/>
              </w:rPr>
            </w:pPr>
            <w:r w:rsidRPr="00354936">
              <w:rPr>
                <w:color w:val="FF6600"/>
                <w:sz w:val="26"/>
                <w:szCs w:val="26"/>
              </w:rPr>
              <w:t>C.Nhi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11</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tc>
        <w:tc>
          <w:tcPr>
            <w:tcW w:w="0" w:type="auto"/>
            <w:vAlign w:val="center"/>
          </w:tcPr>
          <w:p w:rsidR="00F0244F" w:rsidRPr="00354936" w:rsidRDefault="00F0244F" w:rsidP="00B036FB">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12</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có văn bản và thực hiện chế độ, chính sách ưu đãi của nhà nước cho các đối tượng được thụ hưởng; thực hiện chính sách bình đẳng giới theo quy định.</w:t>
            </w:r>
          </w:p>
        </w:tc>
        <w:tc>
          <w:tcPr>
            <w:tcW w:w="0" w:type="auto"/>
            <w:vAlign w:val="center"/>
          </w:tcPr>
          <w:p w:rsidR="00F0244F" w:rsidRPr="00354936" w:rsidRDefault="00F0244F" w:rsidP="00B036FB">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b/>
                <w:color w:val="FF6600"/>
                <w:spacing w:val="-6"/>
                <w:sz w:val="26"/>
                <w:szCs w:val="26"/>
              </w:rPr>
            </w:pPr>
            <w:r w:rsidRPr="00354936">
              <w:rPr>
                <w:b/>
                <w:color w:val="FF6600"/>
                <w:spacing w:val="-6"/>
                <w:sz w:val="26"/>
                <w:szCs w:val="26"/>
              </w:rPr>
              <w:t>II</w:t>
            </w:r>
          </w:p>
        </w:tc>
        <w:tc>
          <w:tcPr>
            <w:tcW w:w="0" w:type="auto"/>
            <w:gridSpan w:val="2"/>
            <w:vAlign w:val="center"/>
          </w:tcPr>
          <w:p w:rsidR="00F0244F" w:rsidRPr="00354936" w:rsidRDefault="00F0244F" w:rsidP="00D04305">
            <w:pPr>
              <w:spacing w:beforeLines="20" w:afterLines="20"/>
              <w:rPr>
                <w:b/>
                <w:color w:val="FF6600"/>
                <w:spacing w:val="-6"/>
                <w:sz w:val="26"/>
                <w:szCs w:val="26"/>
              </w:rPr>
            </w:pPr>
            <w:r w:rsidRPr="00354936">
              <w:rPr>
                <w:b/>
                <w:color w:val="FF6600"/>
                <w:sz w:val="26"/>
                <w:szCs w:val="26"/>
              </w:rPr>
              <w:t>Tiêu chí 2: Hoạt động đào tạo</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Các ngành,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 biết.</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2</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Trường xây dựng và ban hành quy chế tuyển sinh theo quy định.</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3</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Hằng năm, trường xác định chỉ tiêu tuyển sinh và thực hiện công tác tuyển sinh theo quy định, đảm bảo nghiêm túc, công bằng, khách quan.</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4</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Thực hiện đa dạng hóa các phương thức tổ chức đào tạo đáp ứng yêu cầu học tập của người học.</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5</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6</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Trường tổ chức thực hiện theo kế hoạch đào tạo, tiến độ đào tạo đã được phê duyệt.</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7</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pacing w:val="-6"/>
                <w:sz w:val="26"/>
                <w:szCs w:val="26"/>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8</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9</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Trường thực hiện ứng dụng công nghệ thông tin trong hoạt động dạy và học.</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10</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Hằng năm, trường có kế hoạch và tổ chức kiểm tra, giám sát hoạt động dạy và học theo đúng kế hoạch.</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11</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Hằng năm,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12</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Trường ban hành đầy đủ các quy định về kiểm tra, thi, xét công nhận tốt nghiệp, đánh giá kết quả học tập, rèn luyện, cấp văn bằng, chứng chỉ theo quy định.</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13</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Trong quá trình đánh giá kết quả học tập của người học có sự tham gia của đơn vị sử dụng lao động và theo quy định đặc thù của ngành nếu có.</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14</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Tổ chức thực hiện kiểm tra, thi, xét công nhận tốt nghiệp, đánh giá kết quả học tập, rèn luyện, cấp văn bằng, chứng chỉ theo quy định đảm bảo nghiêm túc, khách quan.</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15</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16</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Trường có hướng dẫn và tổ chức thực hiện về đào tạo liên thông theo quy định.</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17</w:t>
            </w:r>
          </w:p>
        </w:tc>
        <w:tc>
          <w:tcPr>
            <w:tcW w:w="0" w:type="auto"/>
            <w:vAlign w:val="center"/>
          </w:tcPr>
          <w:p w:rsidR="00F0244F" w:rsidRPr="00354936" w:rsidRDefault="00F0244F" w:rsidP="00D04305">
            <w:pPr>
              <w:spacing w:beforeLines="20" w:afterLines="20"/>
              <w:rPr>
                <w:color w:val="FF6600"/>
                <w:sz w:val="26"/>
                <w:szCs w:val="26"/>
              </w:rPr>
            </w:pPr>
            <w:r w:rsidRPr="00354936">
              <w:rPr>
                <w:color w:val="FF6600"/>
                <w:sz w:val="26"/>
                <w:szCs w:val="26"/>
              </w:rPr>
              <w:t>Trường có cơ sở dữ liệu về các hoạt động đào tạo và tổ chức quản lý, sử dụng hiệu quả.</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b/>
                <w:color w:val="FF6600"/>
                <w:spacing w:val="-6"/>
                <w:sz w:val="26"/>
                <w:szCs w:val="26"/>
              </w:rPr>
            </w:pPr>
            <w:r w:rsidRPr="00354936">
              <w:rPr>
                <w:b/>
                <w:color w:val="FF6600"/>
                <w:spacing w:val="-6"/>
                <w:sz w:val="26"/>
                <w:szCs w:val="26"/>
              </w:rPr>
              <w:t>III</w:t>
            </w:r>
          </w:p>
        </w:tc>
        <w:tc>
          <w:tcPr>
            <w:tcW w:w="0" w:type="auto"/>
            <w:vAlign w:val="center"/>
          </w:tcPr>
          <w:p w:rsidR="00F0244F" w:rsidRPr="00354936" w:rsidRDefault="00F0244F" w:rsidP="00D04305">
            <w:pPr>
              <w:spacing w:beforeLines="20" w:afterLines="20"/>
              <w:rPr>
                <w:b/>
                <w:color w:val="FF6600"/>
                <w:sz w:val="26"/>
                <w:szCs w:val="26"/>
              </w:rPr>
            </w:pPr>
            <w:r w:rsidRPr="00354936">
              <w:rPr>
                <w:b/>
                <w:color w:val="FF6600"/>
                <w:sz w:val="26"/>
                <w:szCs w:val="26"/>
              </w:rPr>
              <w:t>Tiêu chí 3: Nhà giáo, cán bộ quản lý, viên chức và người lao động</w:t>
            </w:r>
          </w:p>
        </w:tc>
        <w:tc>
          <w:tcPr>
            <w:tcW w:w="0" w:type="auto"/>
            <w:vAlign w:val="center"/>
          </w:tcPr>
          <w:p w:rsidR="00F0244F" w:rsidRPr="00354936" w:rsidRDefault="00F0244F" w:rsidP="00D04305">
            <w:pPr>
              <w:spacing w:beforeLines="20" w:afterLines="20"/>
              <w:rPr>
                <w:b/>
                <w:color w:val="FF6600"/>
                <w:sz w:val="26"/>
                <w:szCs w:val="26"/>
              </w:rPr>
            </w:pP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w:t>
            </w:r>
          </w:p>
        </w:tc>
        <w:tc>
          <w:tcPr>
            <w:tcW w:w="0" w:type="auto"/>
            <w:vAlign w:val="center"/>
          </w:tcPr>
          <w:p w:rsidR="00F0244F" w:rsidRPr="00354936" w:rsidRDefault="00F0244F" w:rsidP="00547FC6">
            <w:pPr>
              <w:rPr>
                <w:color w:val="FF6600"/>
                <w:sz w:val="26"/>
                <w:szCs w:val="26"/>
              </w:rPr>
            </w:pPr>
            <w:r w:rsidRPr="00354936">
              <w:rPr>
                <w:color w:val="FF6600"/>
                <w:sz w:val="26"/>
                <w:szCs w:val="26"/>
              </w:rPr>
              <w:t>Có quy định về việc tuyển dụng, sử dụng, quy hoạch, bồi dưỡng, đánh giá, phân loại nhà giáo, cán bộ quản lý, viên chức và người lao động theo quy định.</w:t>
            </w:r>
          </w:p>
        </w:tc>
        <w:tc>
          <w:tcPr>
            <w:tcW w:w="0" w:type="auto"/>
            <w:vAlign w:val="center"/>
          </w:tcPr>
          <w:p w:rsidR="00F0244F" w:rsidRPr="00354936" w:rsidRDefault="00F0244F" w:rsidP="00B036FB">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2</w:t>
            </w:r>
          </w:p>
        </w:tc>
        <w:tc>
          <w:tcPr>
            <w:tcW w:w="0" w:type="auto"/>
            <w:vAlign w:val="center"/>
          </w:tcPr>
          <w:p w:rsidR="00F0244F" w:rsidRPr="00354936" w:rsidRDefault="00F0244F" w:rsidP="00547FC6">
            <w:pPr>
              <w:rPr>
                <w:color w:val="FF6600"/>
                <w:sz w:val="26"/>
                <w:szCs w:val="26"/>
              </w:rPr>
            </w:pPr>
            <w:r w:rsidRPr="00354936">
              <w:rPr>
                <w:color w:val="FF6600"/>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0" w:type="auto"/>
            <w:vAlign w:val="center"/>
          </w:tcPr>
          <w:p w:rsidR="00F0244F" w:rsidRPr="00354936" w:rsidRDefault="00F0244F" w:rsidP="00B036FB">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3</w:t>
            </w:r>
          </w:p>
        </w:tc>
        <w:tc>
          <w:tcPr>
            <w:tcW w:w="0" w:type="auto"/>
            <w:vAlign w:val="center"/>
          </w:tcPr>
          <w:p w:rsidR="00F0244F" w:rsidRPr="00354936" w:rsidRDefault="00F0244F" w:rsidP="00547FC6">
            <w:pPr>
              <w:rPr>
                <w:color w:val="FF6600"/>
                <w:sz w:val="26"/>
                <w:szCs w:val="26"/>
              </w:rPr>
            </w:pPr>
            <w:r w:rsidRPr="00354936">
              <w:rPr>
                <w:color w:val="FF6600"/>
                <w:sz w:val="26"/>
                <w:szCs w:val="26"/>
              </w:rPr>
              <w:t>Đội ngũ nhà giáo của trường tham gia giảng dạy đạt chuẩn về chuyên môn, nghiệp vụ và các tiêu chuẩn hiện hành khác nếu có.</w:t>
            </w:r>
          </w:p>
        </w:tc>
        <w:tc>
          <w:tcPr>
            <w:tcW w:w="0" w:type="auto"/>
            <w:vAlign w:val="center"/>
          </w:tcPr>
          <w:p w:rsidR="00F0244F" w:rsidRPr="00354936" w:rsidRDefault="00F0244F" w:rsidP="00B036FB">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4</w:t>
            </w:r>
          </w:p>
        </w:tc>
        <w:tc>
          <w:tcPr>
            <w:tcW w:w="0" w:type="auto"/>
            <w:vAlign w:val="center"/>
          </w:tcPr>
          <w:p w:rsidR="00F0244F" w:rsidRPr="00354936" w:rsidRDefault="00F0244F" w:rsidP="00547FC6">
            <w:pPr>
              <w:rPr>
                <w:color w:val="FF6600"/>
                <w:sz w:val="26"/>
                <w:szCs w:val="26"/>
              </w:rPr>
            </w:pPr>
            <w:r w:rsidRPr="00354936">
              <w:rPr>
                <w:color w:val="FF6600"/>
                <w:sz w:val="26"/>
                <w:szCs w:val="26"/>
              </w:rPr>
              <w:t>Nhà giáo, cán bộ quản lý, viên chức và người lao động thực hiện nhiệm vụ, quyền hạn theo quy định và không vi phạm quy chế, nội quy và quy định của trường.</w:t>
            </w:r>
          </w:p>
        </w:tc>
        <w:tc>
          <w:tcPr>
            <w:tcW w:w="0" w:type="auto"/>
            <w:vAlign w:val="center"/>
          </w:tcPr>
          <w:p w:rsidR="00F0244F" w:rsidRPr="00354936" w:rsidRDefault="00F0244F" w:rsidP="00B036FB">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5</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0" w:type="auto"/>
            <w:vAlign w:val="center"/>
          </w:tcPr>
          <w:p w:rsidR="00F0244F" w:rsidRPr="00354936" w:rsidRDefault="00F0244F" w:rsidP="00B036FB">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6</w:t>
            </w:r>
          </w:p>
        </w:tc>
        <w:tc>
          <w:tcPr>
            <w:tcW w:w="0" w:type="auto"/>
            <w:vAlign w:val="center"/>
          </w:tcPr>
          <w:p w:rsidR="00F0244F" w:rsidRPr="00354936" w:rsidRDefault="00F0244F" w:rsidP="00547FC6">
            <w:pPr>
              <w:rPr>
                <w:color w:val="FF6600"/>
                <w:sz w:val="26"/>
                <w:szCs w:val="26"/>
              </w:rPr>
            </w:pPr>
            <w:r w:rsidRPr="00354936">
              <w:rPr>
                <w:color w:val="FF6600"/>
                <w:sz w:val="26"/>
                <w:szCs w:val="26"/>
              </w:rPr>
              <w:t>Nhà giáo giảng dạy theo nội dung, mục tiêu của chương trình đào tạo và thực hiện đầy đủ các yêu cầu của chương trình đào tạo.</w:t>
            </w:r>
          </w:p>
        </w:tc>
        <w:tc>
          <w:tcPr>
            <w:tcW w:w="0" w:type="auto"/>
            <w:vAlign w:val="center"/>
          </w:tcPr>
          <w:p w:rsidR="00F0244F" w:rsidRPr="00354936" w:rsidRDefault="00F0244F" w:rsidP="00547FC6">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7</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0" w:type="auto"/>
            <w:vAlign w:val="center"/>
          </w:tcPr>
          <w:p w:rsidR="00F0244F" w:rsidRPr="00354936" w:rsidRDefault="00F0244F" w:rsidP="00547FC6">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8</w:t>
            </w:r>
          </w:p>
        </w:tc>
        <w:tc>
          <w:tcPr>
            <w:tcW w:w="0" w:type="auto"/>
            <w:vAlign w:val="center"/>
          </w:tcPr>
          <w:p w:rsidR="00F0244F" w:rsidRPr="00354936" w:rsidRDefault="00F0244F" w:rsidP="00547FC6">
            <w:pPr>
              <w:rPr>
                <w:color w:val="FF6600"/>
                <w:sz w:val="26"/>
                <w:szCs w:val="26"/>
              </w:rPr>
            </w:pPr>
            <w:r w:rsidRPr="00354936">
              <w:rPr>
                <w:color w:val="FF6600"/>
                <w:sz w:val="26"/>
                <w:szCs w:val="26"/>
              </w:rPr>
              <w:t>Hằng năm, trường có kế hoạch và triển khai kế hoạch đào tạo, bồi dưỡng nâng cao trình độ chuyên môn, nghiệp vụ và phương pháp giảng dạy cho đội ngũ nhà giáo.</w:t>
            </w:r>
          </w:p>
        </w:tc>
        <w:tc>
          <w:tcPr>
            <w:tcW w:w="0" w:type="auto"/>
            <w:vAlign w:val="center"/>
          </w:tcPr>
          <w:p w:rsidR="00F0244F" w:rsidRPr="00354936" w:rsidRDefault="00F0244F" w:rsidP="00547FC6">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9</w:t>
            </w:r>
          </w:p>
        </w:tc>
        <w:tc>
          <w:tcPr>
            <w:tcW w:w="0" w:type="auto"/>
            <w:vAlign w:val="center"/>
          </w:tcPr>
          <w:p w:rsidR="00F0244F" w:rsidRPr="00354936" w:rsidRDefault="00F0244F" w:rsidP="00547FC6">
            <w:pPr>
              <w:rPr>
                <w:color w:val="FF6600"/>
                <w:spacing w:val="-6"/>
                <w:sz w:val="26"/>
                <w:szCs w:val="26"/>
              </w:rPr>
            </w:pPr>
            <w:r w:rsidRPr="00354936">
              <w:rPr>
                <w:color w:val="FF6600"/>
                <w:spacing w:val="-6"/>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0" w:type="auto"/>
            <w:vAlign w:val="center"/>
          </w:tcPr>
          <w:p w:rsidR="00F0244F" w:rsidRPr="00354936" w:rsidRDefault="00F0244F" w:rsidP="00547FC6">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10</w:t>
            </w:r>
          </w:p>
        </w:tc>
        <w:tc>
          <w:tcPr>
            <w:tcW w:w="0" w:type="auto"/>
            <w:vAlign w:val="center"/>
          </w:tcPr>
          <w:p w:rsidR="00F0244F" w:rsidRPr="00354936" w:rsidRDefault="00F0244F" w:rsidP="00547FC6">
            <w:pPr>
              <w:rPr>
                <w:color w:val="FF6600"/>
                <w:sz w:val="26"/>
                <w:szCs w:val="26"/>
              </w:rPr>
            </w:pPr>
            <w:r w:rsidRPr="00354936">
              <w:rPr>
                <w:color w:val="FF6600"/>
                <w:sz w:val="26"/>
                <w:szCs w:val="26"/>
              </w:rPr>
              <w:t>Hằng năm, trường thực hiện tổng kết, đánh giá hiệu quả công tác đào tạo, bồi dưỡng đối với đội ngũ nhà giáo.</w:t>
            </w:r>
          </w:p>
        </w:tc>
        <w:tc>
          <w:tcPr>
            <w:tcW w:w="0" w:type="auto"/>
            <w:vAlign w:val="center"/>
          </w:tcPr>
          <w:p w:rsidR="00F0244F" w:rsidRPr="00354936" w:rsidRDefault="00F0244F" w:rsidP="00B036FB">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11</w:t>
            </w:r>
          </w:p>
        </w:tc>
        <w:tc>
          <w:tcPr>
            <w:tcW w:w="0" w:type="auto"/>
            <w:vAlign w:val="center"/>
          </w:tcPr>
          <w:p w:rsidR="00F0244F" w:rsidRPr="00354936" w:rsidRDefault="00F0244F" w:rsidP="00547FC6">
            <w:pPr>
              <w:rPr>
                <w:color w:val="FF6600"/>
                <w:sz w:val="26"/>
                <w:szCs w:val="26"/>
              </w:rPr>
            </w:pPr>
            <w:r w:rsidRPr="00354936">
              <w:rPr>
                <w:color w:val="FF6600"/>
                <w:sz w:val="26"/>
                <w:szCs w:val="26"/>
              </w:rPr>
              <w:t>Hiệu trưởng, phó hiệu trưởng của trường đáp ứng các tiêu chuẩn theo quy định và thực hiện đúng quyền hạn, trách nhiệm được giao.</w:t>
            </w:r>
          </w:p>
        </w:tc>
        <w:tc>
          <w:tcPr>
            <w:tcW w:w="0" w:type="auto"/>
            <w:vAlign w:val="center"/>
          </w:tcPr>
          <w:p w:rsidR="00F0244F" w:rsidRPr="00354936" w:rsidRDefault="00F0244F" w:rsidP="00547FC6">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12</w:t>
            </w:r>
          </w:p>
        </w:tc>
        <w:tc>
          <w:tcPr>
            <w:tcW w:w="0" w:type="auto"/>
            <w:vAlign w:val="center"/>
          </w:tcPr>
          <w:p w:rsidR="00F0244F" w:rsidRPr="00354936" w:rsidRDefault="00F0244F" w:rsidP="00547FC6">
            <w:pPr>
              <w:rPr>
                <w:color w:val="FF6600"/>
                <w:sz w:val="26"/>
                <w:szCs w:val="26"/>
              </w:rPr>
            </w:pPr>
            <w:r w:rsidRPr="00354936">
              <w:rPr>
                <w:color w:val="FF6600"/>
                <w:sz w:val="26"/>
                <w:szCs w:val="26"/>
              </w:rPr>
              <w:t>Đội ngũ cán bộ quản lý của các đơn vị thuộc trường được bổ nhiệm, miễn nhiệm theo quy định.</w:t>
            </w:r>
          </w:p>
        </w:tc>
        <w:tc>
          <w:tcPr>
            <w:tcW w:w="0" w:type="auto"/>
            <w:vAlign w:val="center"/>
          </w:tcPr>
          <w:p w:rsidR="00F0244F" w:rsidRPr="00354936" w:rsidRDefault="00F0244F" w:rsidP="00547FC6">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13</w:t>
            </w:r>
          </w:p>
        </w:tc>
        <w:tc>
          <w:tcPr>
            <w:tcW w:w="0" w:type="auto"/>
            <w:vAlign w:val="center"/>
          </w:tcPr>
          <w:p w:rsidR="00F0244F" w:rsidRPr="00354936" w:rsidRDefault="00F0244F" w:rsidP="00547FC6">
            <w:pPr>
              <w:rPr>
                <w:color w:val="FF6600"/>
                <w:sz w:val="26"/>
                <w:szCs w:val="26"/>
              </w:rPr>
            </w:pPr>
            <w:r w:rsidRPr="00354936">
              <w:rPr>
                <w:color w:val="FF6600"/>
                <w:sz w:val="26"/>
                <w:szCs w:val="26"/>
              </w:rPr>
              <w:t>Đội ngũ cán bộ quản lý của trường đạt chuẩn về chuyên môn, nghiệp vụ; thực hiện đúng quyền hạn và nhiệm vụ được giao.</w:t>
            </w:r>
          </w:p>
        </w:tc>
        <w:tc>
          <w:tcPr>
            <w:tcW w:w="0" w:type="auto"/>
            <w:vAlign w:val="center"/>
          </w:tcPr>
          <w:p w:rsidR="00F0244F" w:rsidRPr="00354936" w:rsidRDefault="00F0244F" w:rsidP="00547FC6">
            <w:pPr>
              <w:rPr>
                <w:color w:val="FF6600"/>
                <w:sz w:val="26"/>
                <w:szCs w:val="26"/>
              </w:rPr>
            </w:pPr>
            <w:r w:rsidRPr="00354936">
              <w:rPr>
                <w:color w:val="FF6600"/>
                <w:sz w:val="26"/>
                <w:szCs w:val="26"/>
              </w:rPr>
              <w:t>T. Thiện, C.Phượng</w:t>
            </w:r>
          </w:p>
          <w:p w:rsidR="00F0244F" w:rsidRPr="00354936" w:rsidRDefault="00F0244F" w:rsidP="00547FC6">
            <w:pPr>
              <w:rPr>
                <w:color w:val="FF6600"/>
                <w:sz w:val="26"/>
                <w:szCs w:val="26"/>
              </w:rPr>
            </w:pP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p>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14</w:t>
            </w:r>
          </w:p>
        </w:tc>
        <w:tc>
          <w:tcPr>
            <w:tcW w:w="0" w:type="auto"/>
            <w:vAlign w:val="center"/>
          </w:tcPr>
          <w:p w:rsidR="00F0244F" w:rsidRPr="00354936" w:rsidRDefault="00F0244F" w:rsidP="00547FC6">
            <w:pPr>
              <w:rPr>
                <w:color w:val="FF6600"/>
                <w:spacing w:val="-2"/>
                <w:sz w:val="26"/>
                <w:szCs w:val="26"/>
              </w:rPr>
            </w:pPr>
          </w:p>
          <w:p w:rsidR="00F0244F" w:rsidRPr="00354936" w:rsidRDefault="00F0244F" w:rsidP="00547FC6">
            <w:pPr>
              <w:rPr>
                <w:color w:val="FF6600"/>
                <w:spacing w:val="-2"/>
                <w:sz w:val="26"/>
                <w:szCs w:val="26"/>
              </w:rPr>
            </w:pPr>
          </w:p>
          <w:p w:rsidR="00F0244F" w:rsidRPr="00354936" w:rsidRDefault="00F0244F" w:rsidP="00547FC6">
            <w:pPr>
              <w:rPr>
                <w:color w:val="FF6600"/>
                <w:spacing w:val="-2"/>
                <w:sz w:val="26"/>
                <w:szCs w:val="26"/>
              </w:rPr>
            </w:pPr>
            <w:r w:rsidRPr="00354936">
              <w:rPr>
                <w:color w:val="FF6600"/>
                <w:spacing w:val="-2"/>
                <w:sz w:val="26"/>
                <w:szCs w:val="26"/>
              </w:rPr>
              <w:t>Hằng năm, trường có kế hoạch và triển khai kế hoạch đào tạo, bồi dưỡng nâng cao trình độ chuyên môn, nghiệp vụ cho đội ngũ cán bộ quản lý.</w:t>
            </w:r>
          </w:p>
        </w:tc>
        <w:tc>
          <w:tcPr>
            <w:tcW w:w="0" w:type="auto"/>
            <w:vAlign w:val="center"/>
          </w:tcPr>
          <w:p w:rsidR="00F0244F" w:rsidRPr="00354936" w:rsidRDefault="00F0244F" w:rsidP="00547FC6">
            <w:pPr>
              <w:rPr>
                <w:color w:val="FF6600"/>
                <w:sz w:val="26"/>
                <w:szCs w:val="26"/>
              </w:rPr>
            </w:pPr>
          </w:p>
          <w:p w:rsidR="00F0244F" w:rsidRPr="00354936" w:rsidRDefault="00F0244F" w:rsidP="00547FC6">
            <w:pPr>
              <w:rPr>
                <w:color w:val="FF6600"/>
                <w:sz w:val="26"/>
                <w:szCs w:val="26"/>
              </w:rPr>
            </w:pPr>
          </w:p>
          <w:p w:rsidR="00F0244F" w:rsidRPr="00354936" w:rsidRDefault="00F0244F" w:rsidP="00547FC6">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15</w:t>
            </w:r>
          </w:p>
        </w:tc>
        <w:tc>
          <w:tcPr>
            <w:tcW w:w="0" w:type="auto"/>
            <w:vAlign w:val="center"/>
          </w:tcPr>
          <w:p w:rsidR="00F0244F" w:rsidRPr="00354936" w:rsidRDefault="00F0244F" w:rsidP="00547FC6">
            <w:pPr>
              <w:rPr>
                <w:color w:val="FF6600"/>
                <w:sz w:val="26"/>
                <w:szCs w:val="26"/>
              </w:rPr>
            </w:pPr>
            <w:r w:rsidRPr="00354936">
              <w:rPr>
                <w:color w:val="FF6600"/>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0" w:type="auto"/>
            <w:vAlign w:val="center"/>
          </w:tcPr>
          <w:p w:rsidR="00F0244F" w:rsidRPr="00354936" w:rsidRDefault="00F0244F" w:rsidP="00B036FB">
            <w:pPr>
              <w:rPr>
                <w:color w:val="FF6600"/>
                <w:sz w:val="26"/>
                <w:szCs w:val="26"/>
              </w:rPr>
            </w:pPr>
            <w:r w:rsidRPr="00354936">
              <w:rPr>
                <w:color w:val="FF6600"/>
                <w:sz w:val="26"/>
                <w:szCs w:val="26"/>
              </w:rPr>
              <w:t>T. Thiện, C.Phượng</w:t>
            </w:r>
          </w:p>
        </w:tc>
      </w:tr>
      <w:tr w:rsidR="00F0244F" w:rsidRPr="00354936" w:rsidTr="00781DBD">
        <w:tc>
          <w:tcPr>
            <w:tcW w:w="0" w:type="auto"/>
            <w:vAlign w:val="center"/>
          </w:tcPr>
          <w:p w:rsidR="00F0244F" w:rsidRPr="00354936" w:rsidRDefault="00F0244F" w:rsidP="00D04305">
            <w:pPr>
              <w:spacing w:beforeLines="20" w:afterLines="20"/>
              <w:jc w:val="center"/>
              <w:rPr>
                <w:b/>
                <w:color w:val="FF6600"/>
                <w:spacing w:val="-6"/>
                <w:sz w:val="26"/>
                <w:szCs w:val="26"/>
              </w:rPr>
            </w:pPr>
            <w:r w:rsidRPr="00354936">
              <w:rPr>
                <w:b/>
                <w:color w:val="FF6600"/>
                <w:spacing w:val="-6"/>
                <w:sz w:val="26"/>
                <w:szCs w:val="26"/>
              </w:rPr>
              <w:t>IV</w:t>
            </w:r>
          </w:p>
        </w:tc>
        <w:tc>
          <w:tcPr>
            <w:tcW w:w="0" w:type="auto"/>
            <w:vAlign w:val="center"/>
          </w:tcPr>
          <w:p w:rsidR="00F0244F" w:rsidRPr="00354936" w:rsidRDefault="00F0244F" w:rsidP="00D04305">
            <w:pPr>
              <w:spacing w:beforeLines="20" w:afterLines="20"/>
              <w:rPr>
                <w:b/>
                <w:color w:val="FF6600"/>
                <w:spacing w:val="-6"/>
                <w:sz w:val="26"/>
                <w:szCs w:val="26"/>
              </w:rPr>
            </w:pPr>
            <w:r w:rsidRPr="00354936">
              <w:rPr>
                <w:b/>
                <w:color w:val="FF6600"/>
                <w:spacing w:val="-6"/>
                <w:sz w:val="26"/>
                <w:szCs w:val="26"/>
              </w:rPr>
              <w:t>Tiêu chí 4: Chương trình, giáo trình</w:t>
            </w:r>
          </w:p>
        </w:tc>
        <w:tc>
          <w:tcPr>
            <w:tcW w:w="0" w:type="auto"/>
            <w:vAlign w:val="center"/>
          </w:tcPr>
          <w:p w:rsidR="00F0244F" w:rsidRPr="00354936" w:rsidRDefault="00F0244F" w:rsidP="00D04305">
            <w:pPr>
              <w:spacing w:beforeLines="20" w:afterLines="20"/>
              <w:rPr>
                <w:b/>
                <w:color w:val="FF6600"/>
                <w:sz w:val="26"/>
                <w:szCs w:val="26"/>
              </w:rPr>
            </w:pP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w:t>
            </w:r>
          </w:p>
        </w:tc>
        <w:tc>
          <w:tcPr>
            <w:tcW w:w="0" w:type="auto"/>
            <w:vAlign w:val="center"/>
          </w:tcPr>
          <w:p w:rsidR="00F0244F" w:rsidRPr="00354936" w:rsidRDefault="00F0244F" w:rsidP="00547FC6">
            <w:pPr>
              <w:rPr>
                <w:color w:val="FF6600"/>
                <w:sz w:val="26"/>
                <w:szCs w:val="26"/>
              </w:rPr>
            </w:pPr>
            <w:r w:rsidRPr="00354936">
              <w:rPr>
                <w:color w:val="FF6600"/>
                <w:sz w:val="26"/>
                <w:szCs w:val="26"/>
              </w:rPr>
              <w:t>Có đầy đủ chương trình đào tạo các chuyên ngành hoặc nghề mà trường đào tạo.</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2</w:t>
            </w:r>
          </w:p>
        </w:tc>
        <w:tc>
          <w:tcPr>
            <w:tcW w:w="0" w:type="auto"/>
            <w:vAlign w:val="center"/>
          </w:tcPr>
          <w:p w:rsidR="00F0244F" w:rsidRPr="00354936" w:rsidRDefault="00F0244F" w:rsidP="00547FC6">
            <w:pPr>
              <w:rPr>
                <w:color w:val="FF6600"/>
                <w:sz w:val="26"/>
                <w:szCs w:val="26"/>
              </w:rPr>
            </w:pPr>
            <w:r w:rsidRPr="00354936">
              <w:rPr>
                <w:color w:val="FF6600"/>
                <w:sz w:val="26"/>
                <w:szCs w:val="26"/>
              </w:rPr>
              <w:t>100% chương trình đào tạo được xây dựng hoặc lựa chọn theo quy định.</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3</w:t>
            </w:r>
          </w:p>
        </w:tc>
        <w:tc>
          <w:tcPr>
            <w:tcW w:w="0" w:type="auto"/>
            <w:vAlign w:val="center"/>
          </w:tcPr>
          <w:p w:rsidR="00F0244F" w:rsidRPr="00354936" w:rsidRDefault="00F0244F" w:rsidP="00547FC6">
            <w:pPr>
              <w:rPr>
                <w:color w:val="FF6600"/>
                <w:sz w:val="26"/>
                <w:szCs w:val="26"/>
              </w:rPr>
            </w:pPr>
            <w:r w:rsidRPr="00354936">
              <w:rPr>
                <w:color w:val="FF6600"/>
                <w:sz w:val="26"/>
                <w:szCs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4</w:t>
            </w:r>
          </w:p>
        </w:tc>
        <w:tc>
          <w:tcPr>
            <w:tcW w:w="0" w:type="auto"/>
            <w:vAlign w:val="center"/>
          </w:tcPr>
          <w:p w:rsidR="00F0244F" w:rsidRPr="00354936" w:rsidRDefault="00F0244F" w:rsidP="00547FC6">
            <w:pPr>
              <w:rPr>
                <w:color w:val="FF6600"/>
                <w:sz w:val="26"/>
                <w:szCs w:val="26"/>
              </w:rPr>
            </w:pPr>
            <w:r w:rsidRPr="00354936">
              <w:rPr>
                <w:color w:val="FF6600"/>
                <w:sz w:val="26"/>
                <w:szCs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5</w:t>
            </w:r>
          </w:p>
        </w:tc>
        <w:tc>
          <w:tcPr>
            <w:tcW w:w="0" w:type="auto"/>
            <w:vAlign w:val="center"/>
          </w:tcPr>
          <w:p w:rsidR="00F0244F" w:rsidRPr="00354936" w:rsidRDefault="00F0244F" w:rsidP="00547FC6">
            <w:pPr>
              <w:rPr>
                <w:color w:val="FF6600"/>
                <w:sz w:val="26"/>
                <w:szCs w:val="26"/>
              </w:rPr>
            </w:pPr>
            <w:r w:rsidRPr="00354936">
              <w:rPr>
                <w:color w:val="FF6600"/>
                <w:sz w:val="26"/>
                <w:szCs w:val="26"/>
              </w:rPr>
              <w:t>Chương trình đào tạo đảm bảo tính thực tiễn và đáp ứng sự thay đổi của thị trường lao động.</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6</w:t>
            </w:r>
          </w:p>
        </w:tc>
        <w:tc>
          <w:tcPr>
            <w:tcW w:w="0" w:type="auto"/>
            <w:vAlign w:val="center"/>
          </w:tcPr>
          <w:p w:rsidR="00F0244F" w:rsidRPr="00354936" w:rsidRDefault="00F0244F" w:rsidP="00547FC6">
            <w:pPr>
              <w:rPr>
                <w:color w:val="FF6600"/>
                <w:sz w:val="26"/>
                <w:szCs w:val="26"/>
              </w:rPr>
            </w:pPr>
            <w:r w:rsidRPr="00354936">
              <w:rPr>
                <w:color w:val="FF6600"/>
                <w:sz w:val="26"/>
                <w:szCs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7</w:t>
            </w:r>
          </w:p>
        </w:tc>
        <w:tc>
          <w:tcPr>
            <w:tcW w:w="0" w:type="auto"/>
            <w:vAlign w:val="center"/>
          </w:tcPr>
          <w:p w:rsidR="00F0244F" w:rsidRPr="00354936" w:rsidRDefault="00F0244F" w:rsidP="00547FC6">
            <w:pPr>
              <w:rPr>
                <w:color w:val="FF6600"/>
                <w:sz w:val="26"/>
                <w:szCs w:val="26"/>
              </w:rPr>
            </w:pPr>
            <w:r w:rsidRPr="00354936">
              <w:rPr>
                <w:color w:val="FF6600"/>
                <w:sz w:val="26"/>
                <w:szCs w:val="26"/>
              </w:rPr>
              <w:t>Ít nhất 3 năm 1 lần trường thực hiện đánh giá, cập nhật và điều chỉnh nếu có đối với chương trình đào tạo đã ban hành.</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8</w:t>
            </w:r>
          </w:p>
        </w:tc>
        <w:tc>
          <w:tcPr>
            <w:tcW w:w="0" w:type="auto"/>
            <w:vAlign w:val="center"/>
          </w:tcPr>
          <w:p w:rsidR="00F0244F" w:rsidRPr="00354936" w:rsidRDefault="00F0244F" w:rsidP="00547FC6">
            <w:pPr>
              <w:rPr>
                <w:color w:val="FF6600"/>
                <w:sz w:val="26"/>
                <w:szCs w:val="26"/>
              </w:rPr>
            </w:pPr>
            <w:r w:rsidRPr="00354936">
              <w:rPr>
                <w:color w:val="FF6600"/>
                <w:sz w:val="26"/>
                <w:szCs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9</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học.</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p>
          <w:p w:rsidR="00F0244F" w:rsidRPr="00354936" w:rsidRDefault="00F0244F" w:rsidP="00D04305">
            <w:pPr>
              <w:spacing w:beforeLines="20" w:afterLines="20"/>
              <w:jc w:val="center"/>
              <w:rPr>
                <w:color w:val="FF6600"/>
                <w:spacing w:val="-6"/>
                <w:sz w:val="26"/>
                <w:szCs w:val="26"/>
              </w:rPr>
            </w:pPr>
          </w:p>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10</w:t>
            </w:r>
          </w:p>
        </w:tc>
        <w:tc>
          <w:tcPr>
            <w:tcW w:w="0" w:type="auto"/>
            <w:vAlign w:val="center"/>
          </w:tcPr>
          <w:p w:rsidR="00F0244F" w:rsidRPr="00354936" w:rsidRDefault="00F0244F" w:rsidP="00547FC6">
            <w:pPr>
              <w:rPr>
                <w:color w:val="FF6600"/>
                <w:sz w:val="26"/>
                <w:szCs w:val="26"/>
              </w:rPr>
            </w:pPr>
          </w:p>
          <w:p w:rsidR="00F0244F" w:rsidRPr="00354936" w:rsidRDefault="00F0244F" w:rsidP="00547FC6">
            <w:pPr>
              <w:rPr>
                <w:color w:val="FF6600"/>
                <w:sz w:val="26"/>
                <w:szCs w:val="26"/>
              </w:rPr>
            </w:pPr>
          </w:p>
          <w:p w:rsidR="00F0244F" w:rsidRPr="00354936" w:rsidRDefault="00F0244F" w:rsidP="00547FC6">
            <w:pPr>
              <w:rPr>
                <w:color w:val="FF6600"/>
                <w:sz w:val="26"/>
                <w:szCs w:val="26"/>
              </w:rPr>
            </w:pPr>
          </w:p>
          <w:p w:rsidR="00F0244F" w:rsidRPr="00354936" w:rsidRDefault="00F0244F" w:rsidP="00547FC6">
            <w:pPr>
              <w:rPr>
                <w:color w:val="FF6600"/>
                <w:sz w:val="26"/>
                <w:szCs w:val="26"/>
              </w:rPr>
            </w:pPr>
            <w:r w:rsidRPr="00354936">
              <w:rPr>
                <w:color w:val="FF6600"/>
                <w:sz w:val="26"/>
                <w:szCs w:val="26"/>
              </w:rPr>
              <w:t>Có đủ giáo trình cho các mô đun, môn học của từng chương trình đào tạo.</w:t>
            </w:r>
          </w:p>
        </w:tc>
        <w:tc>
          <w:tcPr>
            <w:tcW w:w="0" w:type="auto"/>
            <w:vAlign w:val="center"/>
          </w:tcPr>
          <w:p w:rsidR="00F0244F" w:rsidRPr="00354936" w:rsidRDefault="00F0244F" w:rsidP="00D04305">
            <w:pPr>
              <w:spacing w:beforeLines="20" w:afterLines="20"/>
              <w:rPr>
                <w:color w:val="FF6600"/>
                <w:sz w:val="26"/>
                <w:szCs w:val="26"/>
              </w:rPr>
            </w:pPr>
          </w:p>
          <w:p w:rsidR="00F0244F" w:rsidRPr="00354936" w:rsidRDefault="00F0244F" w:rsidP="00D04305">
            <w:pPr>
              <w:spacing w:beforeLines="20" w:afterLines="20"/>
              <w:rPr>
                <w:color w:val="FF6600"/>
                <w:sz w:val="26"/>
                <w:szCs w:val="26"/>
              </w:rPr>
            </w:pPr>
          </w:p>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11</w:t>
            </w:r>
          </w:p>
        </w:tc>
        <w:tc>
          <w:tcPr>
            <w:tcW w:w="0" w:type="auto"/>
            <w:vAlign w:val="center"/>
          </w:tcPr>
          <w:p w:rsidR="00F0244F" w:rsidRPr="00354936" w:rsidRDefault="00F0244F" w:rsidP="00547FC6">
            <w:pPr>
              <w:rPr>
                <w:color w:val="FF6600"/>
                <w:sz w:val="26"/>
                <w:szCs w:val="26"/>
              </w:rPr>
            </w:pPr>
            <w:r w:rsidRPr="00354936">
              <w:rPr>
                <w:color w:val="FF6600"/>
                <w:sz w:val="26"/>
                <w:szCs w:val="26"/>
              </w:rPr>
              <w:t>100% giáo trình đào tạo được xây dựng hoặc lựa chọn theo quy định để làm tài liệu giảng dạy, học tập chính thức.</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12</w:t>
            </w:r>
          </w:p>
        </w:tc>
        <w:tc>
          <w:tcPr>
            <w:tcW w:w="0" w:type="auto"/>
            <w:vAlign w:val="center"/>
          </w:tcPr>
          <w:p w:rsidR="00F0244F" w:rsidRPr="00354936" w:rsidRDefault="00F0244F" w:rsidP="00547FC6">
            <w:pPr>
              <w:rPr>
                <w:color w:val="FF6600"/>
                <w:sz w:val="26"/>
                <w:szCs w:val="26"/>
              </w:rPr>
            </w:pPr>
            <w:r w:rsidRPr="00354936">
              <w:rPr>
                <w:color w:val="FF6600"/>
                <w:sz w:val="26"/>
                <w:szCs w:val="26"/>
              </w:rPr>
              <w:t>Giáo trình đào tạo cụ thể hóa yêu cầu về nội dung kiến thức, kỹ năng của từng mô đun, môn học trong chương trình đào tạo.</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13</w:t>
            </w:r>
          </w:p>
        </w:tc>
        <w:tc>
          <w:tcPr>
            <w:tcW w:w="0" w:type="auto"/>
            <w:vAlign w:val="center"/>
          </w:tcPr>
          <w:p w:rsidR="00F0244F" w:rsidRPr="00354936" w:rsidRDefault="00F0244F" w:rsidP="00547FC6">
            <w:pPr>
              <w:rPr>
                <w:color w:val="FF6600"/>
                <w:sz w:val="26"/>
                <w:szCs w:val="26"/>
              </w:rPr>
            </w:pPr>
            <w:r w:rsidRPr="00354936">
              <w:rPr>
                <w:color w:val="FF6600"/>
                <w:sz w:val="26"/>
                <w:szCs w:val="26"/>
              </w:rPr>
              <w:t>Giáo trình đào tạo tạo điều kiện để thực hiện phương pháp dạy học tích cực.</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14</w:t>
            </w:r>
          </w:p>
        </w:tc>
        <w:tc>
          <w:tcPr>
            <w:tcW w:w="0" w:type="auto"/>
            <w:vAlign w:val="center"/>
          </w:tcPr>
          <w:p w:rsidR="00F0244F" w:rsidRPr="00354936" w:rsidRDefault="00F0244F" w:rsidP="00547FC6">
            <w:pPr>
              <w:rPr>
                <w:color w:val="FF6600"/>
                <w:sz w:val="26"/>
                <w:szCs w:val="26"/>
              </w:rPr>
            </w:pPr>
            <w:r w:rsidRPr="00354936">
              <w:rPr>
                <w:color w:val="FF6600"/>
                <w:sz w:val="26"/>
                <w:szCs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15</w:t>
            </w:r>
          </w:p>
        </w:tc>
        <w:tc>
          <w:tcPr>
            <w:tcW w:w="0" w:type="auto"/>
            <w:vAlign w:val="center"/>
          </w:tcPr>
          <w:p w:rsidR="00F0244F" w:rsidRPr="00354936" w:rsidRDefault="00F0244F" w:rsidP="00547FC6">
            <w:pPr>
              <w:rPr>
                <w:color w:val="FF6600"/>
                <w:sz w:val="26"/>
                <w:szCs w:val="26"/>
              </w:rPr>
            </w:pPr>
            <w:r w:rsidRPr="00354936">
              <w:rPr>
                <w:color w:val="FF6600"/>
                <w:sz w:val="26"/>
                <w:szCs w:val="26"/>
              </w:rPr>
              <w:t>Khi có sự thay đổi về chương trình đào tạo, trường thực hiện đánh giá, cập nhật và điều chỉnh nếu có đối với giáo trình đào tạo đảm bảo yêu cầu theo quy định.</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color w:val="FF6600"/>
                <w:sz w:val="26"/>
                <w:szCs w:val="26"/>
              </w:rPr>
              <w:t>T. Sĩ, C.Thùy, C.Mai</w:t>
            </w:r>
          </w:p>
        </w:tc>
      </w:tr>
      <w:tr w:rsidR="00F0244F" w:rsidRPr="00354936" w:rsidTr="00781DBD">
        <w:tc>
          <w:tcPr>
            <w:tcW w:w="0" w:type="auto"/>
            <w:vAlign w:val="center"/>
          </w:tcPr>
          <w:p w:rsidR="00F0244F" w:rsidRPr="00354936" w:rsidRDefault="00F0244F" w:rsidP="00D04305">
            <w:pPr>
              <w:spacing w:beforeLines="20" w:afterLines="20"/>
              <w:jc w:val="center"/>
              <w:rPr>
                <w:b/>
                <w:color w:val="FF6600"/>
                <w:spacing w:val="-6"/>
                <w:sz w:val="26"/>
                <w:szCs w:val="26"/>
              </w:rPr>
            </w:pPr>
            <w:r w:rsidRPr="00354936">
              <w:rPr>
                <w:b/>
                <w:color w:val="FF6600"/>
                <w:spacing w:val="-6"/>
                <w:sz w:val="26"/>
                <w:szCs w:val="26"/>
              </w:rPr>
              <w:t>V</w:t>
            </w:r>
          </w:p>
        </w:tc>
        <w:tc>
          <w:tcPr>
            <w:tcW w:w="0" w:type="auto"/>
            <w:vAlign w:val="center"/>
          </w:tcPr>
          <w:p w:rsidR="00F0244F" w:rsidRPr="00354936" w:rsidRDefault="00F0244F" w:rsidP="00D04305">
            <w:pPr>
              <w:spacing w:beforeLines="20" w:afterLines="20"/>
              <w:rPr>
                <w:b/>
                <w:color w:val="FF6600"/>
                <w:spacing w:val="-12"/>
                <w:sz w:val="26"/>
                <w:szCs w:val="26"/>
              </w:rPr>
            </w:pPr>
            <w:r w:rsidRPr="00354936">
              <w:rPr>
                <w:b/>
                <w:color w:val="FF6600"/>
                <w:spacing w:val="-12"/>
                <w:sz w:val="26"/>
                <w:szCs w:val="26"/>
              </w:rPr>
              <w:t>Tiêu chí 5: Cơ sở vật chất, thiết bị đào tạo và thư viện</w:t>
            </w:r>
          </w:p>
        </w:tc>
        <w:tc>
          <w:tcPr>
            <w:tcW w:w="0" w:type="auto"/>
            <w:vAlign w:val="center"/>
          </w:tcPr>
          <w:p w:rsidR="00F0244F" w:rsidRPr="00354936" w:rsidRDefault="00F0244F" w:rsidP="00D04305">
            <w:pPr>
              <w:spacing w:beforeLines="20" w:afterLines="20"/>
              <w:rPr>
                <w:b/>
                <w:color w:val="FF6600"/>
                <w:sz w:val="26"/>
                <w:szCs w:val="26"/>
              </w:rPr>
            </w:pP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w:t>
            </w:r>
          </w:p>
        </w:tc>
        <w:tc>
          <w:tcPr>
            <w:tcW w:w="0" w:type="auto"/>
            <w:vAlign w:val="center"/>
          </w:tcPr>
          <w:p w:rsidR="00F0244F" w:rsidRPr="00354936" w:rsidRDefault="00F0244F" w:rsidP="00547FC6">
            <w:pPr>
              <w:rPr>
                <w:color w:val="FF6600"/>
                <w:sz w:val="26"/>
                <w:szCs w:val="26"/>
              </w:rPr>
            </w:pPr>
            <w:r w:rsidRPr="00354936">
              <w:rPr>
                <w:color w:val="FF6600"/>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0" w:type="auto"/>
            <w:vAlign w:val="center"/>
          </w:tcPr>
          <w:p w:rsidR="00F0244F" w:rsidRPr="00354936" w:rsidRDefault="00F0244F" w:rsidP="00547FC6">
            <w:pPr>
              <w:rPr>
                <w:color w:val="FF6600"/>
                <w:sz w:val="26"/>
                <w:szCs w:val="26"/>
              </w:rPr>
            </w:pPr>
            <w:r w:rsidRPr="00354936">
              <w:rPr>
                <w:color w:val="FF6600"/>
                <w:sz w:val="26"/>
                <w:szCs w:val="26"/>
              </w:rPr>
              <w:t>C.Thủy</w:t>
            </w:r>
          </w:p>
        </w:tc>
      </w:tr>
      <w:tr w:rsidR="00F0244F" w:rsidRPr="00354936" w:rsidTr="007C1625">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2</w:t>
            </w:r>
          </w:p>
        </w:tc>
        <w:tc>
          <w:tcPr>
            <w:tcW w:w="0" w:type="auto"/>
            <w:vAlign w:val="center"/>
          </w:tcPr>
          <w:p w:rsidR="00F0244F" w:rsidRPr="00354936" w:rsidRDefault="00F0244F" w:rsidP="00547FC6">
            <w:pPr>
              <w:rPr>
                <w:color w:val="FF6600"/>
                <w:spacing w:val="-6"/>
                <w:sz w:val="26"/>
                <w:szCs w:val="26"/>
              </w:rPr>
            </w:pPr>
            <w:r w:rsidRPr="00354936">
              <w:rPr>
                <w:color w:val="FF6600"/>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0" w:type="auto"/>
            <w:vAlign w:val="center"/>
          </w:tcPr>
          <w:p w:rsidR="00F0244F" w:rsidRPr="00354936" w:rsidRDefault="00F0244F" w:rsidP="00547FC6">
            <w:pPr>
              <w:rPr>
                <w:color w:val="FF6600"/>
                <w:sz w:val="26"/>
                <w:szCs w:val="26"/>
              </w:rPr>
            </w:pPr>
            <w:r w:rsidRPr="00354936">
              <w:rPr>
                <w:color w:val="FF6600"/>
                <w:sz w:val="26"/>
                <w:szCs w:val="26"/>
              </w:rPr>
              <w:t>C.Thủy</w:t>
            </w:r>
          </w:p>
        </w:tc>
      </w:tr>
      <w:tr w:rsidR="00F0244F" w:rsidRPr="00354936" w:rsidTr="007C1625">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3</w:t>
            </w:r>
          </w:p>
        </w:tc>
        <w:tc>
          <w:tcPr>
            <w:tcW w:w="0" w:type="auto"/>
            <w:vAlign w:val="center"/>
          </w:tcPr>
          <w:p w:rsidR="00F0244F" w:rsidRPr="00354936" w:rsidRDefault="00F0244F" w:rsidP="00547FC6">
            <w:pPr>
              <w:rPr>
                <w:color w:val="FF6600"/>
                <w:sz w:val="26"/>
                <w:szCs w:val="26"/>
              </w:rPr>
            </w:pPr>
            <w:r w:rsidRPr="00354936">
              <w:rPr>
                <w:color w:val="FF6600"/>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0" w:type="auto"/>
            <w:vAlign w:val="center"/>
          </w:tcPr>
          <w:p w:rsidR="00F0244F" w:rsidRPr="00354936" w:rsidRDefault="00F0244F" w:rsidP="00B036FB">
            <w:pPr>
              <w:rPr>
                <w:color w:val="FF6600"/>
                <w:sz w:val="26"/>
                <w:szCs w:val="26"/>
              </w:rPr>
            </w:pPr>
            <w:r w:rsidRPr="00354936">
              <w:rPr>
                <w:color w:val="FF6600"/>
                <w:sz w:val="26"/>
                <w:szCs w:val="26"/>
              </w:rPr>
              <w:t>C.Thủy</w:t>
            </w:r>
          </w:p>
        </w:tc>
      </w:tr>
      <w:tr w:rsidR="00F0244F" w:rsidRPr="00354936" w:rsidTr="007C1625">
        <w:tc>
          <w:tcPr>
            <w:tcW w:w="0" w:type="auto"/>
            <w:tcBorders>
              <w:top w:val="nil"/>
            </w:tcBorders>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4</w:t>
            </w:r>
          </w:p>
        </w:tc>
        <w:tc>
          <w:tcPr>
            <w:tcW w:w="0" w:type="auto"/>
            <w:tcBorders>
              <w:top w:val="nil"/>
            </w:tcBorders>
            <w:vAlign w:val="center"/>
          </w:tcPr>
          <w:p w:rsidR="00F0244F" w:rsidRPr="00354936" w:rsidRDefault="00F0244F" w:rsidP="00547FC6">
            <w:pPr>
              <w:rPr>
                <w:color w:val="FF6600"/>
                <w:spacing w:val="-10"/>
                <w:sz w:val="26"/>
                <w:szCs w:val="26"/>
              </w:rPr>
            </w:pPr>
            <w:r w:rsidRPr="00354936">
              <w:rPr>
                <w:color w:val="FF6600"/>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0" w:type="auto"/>
            <w:tcBorders>
              <w:top w:val="nil"/>
            </w:tcBorders>
            <w:vAlign w:val="center"/>
          </w:tcPr>
          <w:p w:rsidR="00F0244F" w:rsidRPr="00354936" w:rsidRDefault="00F0244F" w:rsidP="00B036FB">
            <w:pPr>
              <w:rPr>
                <w:color w:val="FF6600"/>
                <w:sz w:val="26"/>
                <w:szCs w:val="26"/>
              </w:rPr>
            </w:pPr>
            <w:r w:rsidRPr="00354936">
              <w:rPr>
                <w:color w:val="FF6600"/>
                <w:sz w:val="26"/>
                <w:szCs w:val="26"/>
              </w:rPr>
              <w:t>C.Thủy</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p>
          <w:p w:rsidR="00F0244F" w:rsidRPr="00354936" w:rsidRDefault="00F0244F" w:rsidP="00D04305">
            <w:pPr>
              <w:spacing w:beforeLines="20" w:afterLines="20"/>
              <w:jc w:val="center"/>
              <w:rPr>
                <w:color w:val="FF6600"/>
                <w:spacing w:val="-6"/>
                <w:sz w:val="26"/>
                <w:szCs w:val="26"/>
              </w:rPr>
            </w:pPr>
          </w:p>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5</w:t>
            </w:r>
          </w:p>
        </w:tc>
        <w:tc>
          <w:tcPr>
            <w:tcW w:w="0" w:type="auto"/>
            <w:vAlign w:val="center"/>
          </w:tcPr>
          <w:p w:rsidR="00F0244F" w:rsidRPr="00354936" w:rsidRDefault="00F0244F" w:rsidP="00547FC6">
            <w:pPr>
              <w:rPr>
                <w:color w:val="FF6600"/>
                <w:sz w:val="26"/>
                <w:szCs w:val="26"/>
              </w:rPr>
            </w:pPr>
          </w:p>
          <w:p w:rsidR="00F0244F" w:rsidRPr="00354936" w:rsidRDefault="00F0244F" w:rsidP="00547FC6">
            <w:pPr>
              <w:rPr>
                <w:color w:val="FF6600"/>
                <w:sz w:val="26"/>
                <w:szCs w:val="26"/>
              </w:rPr>
            </w:pPr>
            <w:r w:rsidRPr="00354936">
              <w:rPr>
                <w:color w:val="FF6600"/>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0" w:type="auto"/>
            <w:vAlign w:val="center"/>
          </w:tcPr>
          <w:p w:rsidR="00F0244F" w:rsidRPr="00354936" w:rsidRDefault="00F0244F" w:rsidP="00547FC6">
            <w:pPr>
              <w:rPr>
                <w:color w:val="FF6600"/>
                <w:sz w:val="26"/>
                <w:szCs w:val="26"/>
              </w:rPr>
            </w:pPr>
          </w:p>
          <w:p w:rsidR="00F0244F" w:rsidRPr="00354936" w:rsidRDefault="00F0244F" w:rsidP="00547FC6">
            <w:pPr>
              <w:rPr>
                <w:color w:val="FF6600"/>
                <w:sz w:val="26"/>
                <w:szCs w:val="26"/>
              </w:rPr>
            </w:pPr>
            <w:r w:rsidRPr="00354936">
              <w:rPr>
                <w:color w:val="FF6600"/>
                <w:sz w:val="26"/>
                <w:szCs w:val="26"/>
              </w:rPr>
              <w:t>C.Thủy</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6</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có quy định về quản lý, sử dụng, bảo trì, bảo dưỡng thiết bị đào tạo.</w:t>
            </w:r>
          </w:p>
        </w:tc>
        <w:tc>
          <w:tcPr>
            <w:tcW w:w="0" w:type="auto"/>
            <w:vAlign w:val="center"/>
          </w:tcPr>
          <w:p w:rsidR="00F0244F" w:rsidRPr="00354936" w:rsidRDefault="00F0244F" w:rsidP="00547FC6">
            <w:pPr>
              <w:rPr>
                <w:color w:val="FF6600"/>
                <w:sz w:val="26"/>
                <w:szCs w:val="26"/>
              </w:rPr>
            </w:pPr>
            <w:r w:rsidRPr="00354936">
              <w:rPr>
                <w:color w:val="FF6600"/>
                <w:sz w:val="26"/>
                <w:szCs w:val="26"/>
              </w:rPr>
              <w:t>C.Tuyết</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7</w:t>
            </w:r>
          </w:p>
        </w:tc>
        <w:tc>
          <w:tcPr>
            <w:tcW w:w="0" w:type="auto"/>
            <w:vAlign w:val="center"/>
          </w:tcPr>
          <w:p w:rsidR="00F0244F" w:rsidRPr="00354936" w:rsidRDefault="00F0244F" w:rsidP="00547FC6">
            <w:pPr>
              <w:rPr>
                <w:color w:val="FF6600"/>
                <w:sz w:val="26"/>
                <w:szCs w:val="26"/>
              </w:rPr>
            </w:pPr>
            <w:r w:rsidRPr="00354936">
              <w:rPr>
                <w:color w:val="FF6600"/>
                <w:sz w:val="26"/>
                <w:szCs w:val="26"/>
              </w:rPr>
              <w:t>Phòng học, giảng đường, phòng thí nghiệm, xưởng thực hành, phòng học chuyên môn hóa được sử dụng theo quy định hiện hành.</w:t>
            </w:r>
          </w:p>
        </w:tc>
        <w:tc>
          <w:tcPr>
            <w:tcW w:w="0" w:type="auto"/>
            <w:vAlign w:val="center"/>
          </w:tcPr>
          <w:p w:rsidR="00F0244F" w:rsidRPr="00354936" w:rsidRDefault="00F0244F" w:rsidP="00547FC6">
            <w:pPr>
              <w:rPr>
                <w:color w:val="FF6600"/>
                <w:sz w:val="26"/>
                <w:szCs w:val="26"/>
              </w:rPr>
            </w:pPr>
            <w:r w:rsidRPr="00354936">
              <w:rPr>
                <w:color w:val="FF6600"/>
                <w:sz w:val="26"/>
                <w:szCs w:val="26"/>
              </w:rPr>
              <w:t>C.Thủy</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8</w:t>
            </w:r>
          </w:p>
        </w:tc>
        <w:tc>
          <w:tcPr>
            <w:tcW w:w="0" w:type="auto"/>
            <w:vAlign w:val="center"/>
          </w:tcPr>
          <w:p w:rsidR="00F0244F" w:rsidRPr="00354936" w:rsidRDefault="00F0244F" w:rsidP="00547FC6">
            <w:pPr>
              <w:rPr>
                <w:color w:val="FF6600"/>
                <w:spacing w:val="-8"/>
                <w:sz w:val="26"/>
                <w:szCs w:val="26"/>
              </w:rPr>
            </w:pPr>
            <w:r w:rsidRPr="00354936">
              <w:rPr>
                <w:color w:val="FF6600"/>
                <w:spacing w:val="-8"/>
                <w:sz w:val="26"/>
                <w:szCs w:val="26"/>
              </w:rPr>
              <w:t>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0" w:type="auto"/>
            <w:vAlign w:val="center"/>
          </w:tcPr>
          <w:p w:rsidR="00F0244F" w:rsidRPr="00354936" w:rsidRDefault="00F0244F" w:rsidP="00547FC6">
            <w:pPr>
              <w:rPr>
                <w:color w:val="FF6600"/>
                <w:sz w:val="26"/>
                <w:szCs w:val="26"/>
              </w:rPr>
            </w:pPr>
            <w:r w:rsidRPr="00354936">
              <w:rPr>
                <w:color w:val="FF6600"/>
                <w:sz w:val="26"/>
                <w:szCs w:val="26"/>
              </w:rPr>
              <w:t>C.Tuyết</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9</w:t>
            </w:r>
          </w:p>
        </w:tc>
        <w:tc>
          <w:tcPr>
            <w:tcW w:w="0" w:type="auto"/>
            <w:vAlign w:val="center"/>
          </w:tcPr>
          <w:p w:rsidR="00F0244F" w:rsidRPr="00354936" w:rsidRDefault="00F0244F" w:rsidP="00547FC6">
            <w:pPr>
              <w:rPr>
                <w:color w:val="FF6600"/>
                <w:sz w:val="26"/>
                <w:szCs w:val="26"/>
              </w:rPr>
            </w:pPr>
            <w:r w:rsidRPr="00354936">
              <w:rPr>
                <w:color w:val="FF6600"/>
                <w:sz w:val="26"/>
                <w:szCs w:val="26"/>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0" w:type="auto"/>
            <w:vAlign w:val="center"/>
          </w:tcPr>
          <w:p w:rsidR="00F0244F" w:rsidRPr="00354936" w:rsidRDefault="00F0244F" w:rsidP="00547FC6">
            <w:pPr>
              <w:rPr>
                <w:color w:val="FF6600"/>
                <w:sz w:val="26"/>
                <w:szCs w:val="26"/>
              </w:rPr>
            </w:pPr>
            <w:r w:rsidRPr="00354936">
              <w:rPr>
                <w:color w:val="FF6600"/>
                <w:sz w:val="26"/>
                <w:szCs w:val="26"/>
              </w:rPr>
              <w:t>C.Tuyết</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10</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0" w:type="auto"/>
            <w:vAlign w:val="center"/>
          </w:tcPr>
          <w:p w:rsidR="00F0244F" w:rsidRPr="00354936" w:rsidRDefault="00F0244F" w:rsidP="00547FC6">
            <w:pPr>
              <w:rPr>
                <w:color w:val="FF6600"/>
                <w:sz w:val="26"/>
                <w:szCs w:val="26"/>
              </w:rPr>
            </w:pPr>
            <w:r w:rsidRPr="00354936">
              <w:rPr>
                <w:color w:val="FF6600"/>
                <w:sz w:val="26"/>
                <w:szCs w:val="26"/>
              </w:rPr>
              <w:t>C.Tuyết</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11</w:t>
            </w:r>
          </w:p>
        </w:tc>
        <w:tc>
          <w:tcPr>
            <w:tcW w:w="0" w:type="auto"/>
            <w:vAlign w:val="center"/>
          </w:tcPr>
          <w:p w:rsidR="00F0244F" w:rsidRPr="00354936" w:rsidRDefault="00F0244F" w:rsidP="00547FC6">
            <w:pPr>
              <w:rPr>
                <w:color w:val="FF6600"/>
                <w:sz w:val="26"/>
                <w:szCs w:val="26"/>
              </w:rPr>
            </w:pPr>
            <w:r w:rsidRPr="00354936">
              <w:rPr>
                <w:color w:val="FF6600"/>
                <w:sz w:val="26"/>
                <w:szCs w:val="26"/>
              </w:rPr>
              <w:t>Thiết bị đào tạo có hồ sơ quản lý rõ ràng, được sử dụng đúng công năng, quản lý, bảo trì, bảo dưỡng theo quy định của trường và nhà sản xuất; hàng năm đánh giá và đề xuất biện pháp nâng cao hiệu quả sử dụng theo quy định.</w:t>
            </w:r>
          </w:p>
        </w:tc>
        <w:tc>
          <w:tcPr>
            <w:tcW w:w="0" w:type="auto"/>
            <w:vAlign w:val="center"/>
          </w:tcPr>
          <w:p w:rsidR="00F0244F" w:rsidRPr="00354936" w:rsidRDefault="00F0244F" w:rsidP="00547FC6">
            <w:pPr>
              <w:rPr>
                <w:color w:val="FF6600"/>
                <w:sz w:val="26"/>
                <w:szCs w:val="26"/>
              </w:rPr>
            </w:pPr>
            <w:r w:rsidRPr="00354936">
              <w:rPr>
                <w:color w:val="FF6600"/>
                <w:sz w:val="26"/>
                <w:szCs w:val="26"/>
              </w:rPr>
              <w:t>C.Tuyết</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12</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0" w:type="auto"/>
            <w:vAlign w:val="center"/>
          </w:tcPr>
          <w:p w:rsidR="00F0244F" w:rsidRPr="00354936" w:rsidRDefault="00F0244F" w:rsidP="00547FC6">
            <w:pPr>
              <w:rPr>
                <w:color w:val="FF6600"/>
                <w:sz w:val="26"/>
                <w:szCs w:val="26"/>
              </w:rPr>
            </w:pPr>
            <w:r w:rsidRPr="00354936">
              <w:rPr>
                <w:color w:val="FF6600"/>
                <w:sz w:val="26"/>
                <w:szCs w:val="26"/>
              </w:rPr>
              <w:t>C.Tuyết</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13</w:t>
            </w:r>
          </w:p>
        </w:tc>
        <w:tc>
          <w:tcPr>
            <w:tcW w:w="0" w:type="auto"/>
            <w:vAlign w:val="center"/>
          </w:tcPr>
          <w:p w:rsidR="00F0244F" w:rsidRPr="00354936" w:rsidRDefault="00F0244F" w:rsidP="00547FC6">
            <w:pPr>
              <w:rPr>
                <w:color w:val="FF6600"/>
                <w:spacing w:val="-4"/>
                <w:sz w:val="26"/>
                <w:szCs w:val="26"/>
              </w:rPr>
            </w:pPr>
            <w:r w:rsidRPr="00354936">
              <w:rPr>
                <w:color w:val="FF6600"/>
                <w:spacing w:val="-4"/>
                <w:sz w:val="26"/>
                <w:szCs w:val="26"/>
              </w:rPr>
              <w:t>Trường có thư viện bao gồm phòng đọc, phòng lưu trữ bảo đảm theo tiêu chuẩn thiết kế. Thư viện có đủ chương trình, giáo trình đã được trường phê duyệt, mỗi loại giáo trình đảm bảo tối thiểu 05 bản in.</w:t>
            </w:r>
          </w:p>
        </w:tc>
        <w:tc>
          <w:tcPr>
            <w:tcW w:w="0" w:type="auto"/>
            <w:vAlign w:val="center"/>
          </w:tcPr>
          <w:p w:rsidR="00F0244F" w:rsidRPr="00354936" w:rsidRDefault="00F0244F" w:rsidP="00F11B73">
            <w:pPr>
              <w:rPr>
                <w:color w:val="FF6600"/>
                <w:sz w:val="26"/>
                <w:szCs w:val="26"/>
              </w:rPr>
            </w:pPr>
            <w:r w:rsidRPr="00354936">
              <w:rPr>
                <w:color w:val="FF6600"/>
                <w:sz w:val="26"/>
                <w:szCs w:val="26"/>
              </w:rPr>
              <w:t>C. Nhi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14</w:t>
            </w:r>
          </w:p>
        </w:tc>
        <w:tc>
          <w:tcPr>
            <w:tcW w:w="0" w:type="auto"/>
            <w:vAlign w:val="center"/>
          </w:tcPr>
          <w:p w:rsidR="00F0244F" w:rsidRPr="00354936" w:rsidRDefault="00F0244F" w:rsidP="00547FC6">
            <w:pPr>
              <w:rPr>
                <w:color w:val="FF6600"/>
                <w:sz w:val="26"/>
                <w:szCs w:val="26"/>
              </w:rPr>
            </w:pPr>
            <w:r w:rsidRPr="00354936">
              <w:rPr>
                <w:color w:val="FF6600"/>
                <w:sz w:val="26"/>
                <w:szCs w:val="26"/>
              </w:rPr>
              <w:t>Tổ chức hoạt động, hình thức phục vụ của thư viện trường phù hợp với nhu cầu tra cứu của cán bộ quản lý, nhà giáo và người học.</w:t>
            </w:r>
          </w:p>
        </w:tc>
        <w:tc>
          <w:tcPr>
            <w:tcW w:w="0" w:type="auto"/>
            <w:vAlign w:val="center"/>
          </w:tcPr>
          <w:p w:rsidR="00F0244F" w:rsidRPr="00354936" w:rsidRDefault="00F0244F" w:rsidP="00F11B73">
            <w:pPr>
              <w:rPr>
                <w:color w:val="FF6600"/>
                <w:sz w:val="26"/>
                <w:szCs w:val="26"/>
              </w:rPr>
            </w:pPr>
            <w:r w:rsidRPr="00354936">
              <w:rPr>
                <w:color w:val="FF6600"/>
                <w:sz w:val="26"/>
                <w:szCs w:val="26"/>
              </w:rPr>
              <w:t>C. Nhi</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p>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15</w:t>
            </w:r>
          </w:p>
        </w:tc>
        <w:tc>
          <w:tcPr>
            <w:tcW w:w="0" w:type="auto"/>
            <w:vAlign w:val="center"/>
          </w:tcPr>
          <w:p w:rsidR="00F0244F" w:rsidRPr="00354936" w:rsidRDefault="00F0244F" w:rsidP="00547FC6">
            <w:pPr>
              <w:rPr>
                <w:color w:val="FF6600"/>
                <w:sz w:val="26"/>
                <w:szCs w:val="26"/>
              </w:rPr>
            </w:pPr>
          </w:p>
          <w:p w:rsidR="00F0244F" w:rsidRPr="00354936" w:rsidRDefault="00F0244F" w:rsidP="00547FC6">
            <w:pPr>
              <w:rPr>
                <w:color w:val="FF6600"/>
                <w:sz w:val="26"/>
                <w:szCs w:val="26"/>
              </w:rPr>
            </w:pPr>
          </w:p>
          <w:p w:rsidR="00F0244F" w:rsidRPr="00354936" w:rsidRDefault="00F0244F" w:rsidP="00547FC6">
            <w:pPr>
              <w:rPr>
                <w:color w:val="FF6600"/>
                <w:sz w:val="26"/>
                <w:szCs w:val="26"/>
              </w:rPr>
            </w:pPr>
            <w:r w:rsidRPr="00354936">
              <w:rPr>
                <w:color w:val="FF6600"/>
                <w:sz w:val="26"/>
                <w:szCs w:val="26"/>
              </w:rPr>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0" w:type="auto"/>
            <w:vAlign w:val="center"/>
          </w:tcPr>
          <w:p w:rsidR="00F0244F" w:rsidRPr="00354936" w:rsidRDefault="00F0244F" w:rsidP="00F11B73">
            <w:pPr>
              <w:rPr>
                <w:color w:val="FF6600"/>
                <w:sz w:val="26"/>
                <w:szCs w:val="26"/>
              </w:rPr>
            </w:pPr>
          </w:p>
          <w:p w:rsidR="00F0244F" w:rsidRPr="00354936" w:rsidRDefault="00F0244F" w:rsidP="00F11B73">
            <w:pPr>
              <w:rPr>
                <w:color w:val="FF6600"/>
                <w:sz w:val="26"/>
                <w:szCs w:val="26"/>
              </w:rPr>
            </w:pPr>
          </w:p>
          <w:p w:rsidR="00F0244F" w:rsidRPr="00354936" w:rsidRDefault="00F0244F" w:rsidP="00F11B73">
            <w:pPr>
              <w:rPr>
                <w:color w:val="FF6600"/>
                <w:sz w:val="26"/>
                <w:szCs w:val="26"/>
              </w:rPr>
            </w:pPr>
            <w:bookmarkStart w:id="0" w:name="_GoBack"/>
            <w:bookmarkEnd w:id="0"/>
            <w:r w:rsidRPr="00354936">
              <w:rPr>
                <w:color w:val="FF6600"/>
                <w:sz w:val="26"/>
                <w:szCs w:val="26"/>
              </w:rPr>
              <w:t>C. Nhi</w:t>
            </w:r>
          </w:p>
        </w:tc>
      </w:tr>
      <w:tr w:rsidR="00F0244F" w:rsidRPr="00354936" w:rsidTr="00781DBD">
        <w:tc>
          <w:tcPr>
            <w:tcW w:w="0" w:type="auto"/>
            <w:vAlign w:val="center"/>
          </w:tcPr>
          <w:p w:rsidR="00F0244F" w:rsidRPr="00354936" w:rsidRDefault="00F0244F" w:rsidP="00D04305">
            <w:pPr>
              <w:spacing w:beforeLines="20" w:afterLines="20"/>
              <w:jc w:val="center"/>
              <w:rPr>
                <w:b/>
                <w:color w:val="FF6600"/>
                <w:spacing w:val="-6"/>
                <w:sz w:val="26"/>
                <w:szCs w:val="26"/>
              </w:rPr>
            </w:pPr>
            <w:r w:rsidRPr="00354936">
              <w:rPr>
                <w:b/>
                <w:color w:val="FF6600"/>
                <w:spacing w:val="-6"/>
                <w:sz w:val="26"/>
                <w:szCs w:val="26"/>
              </w:rPr>
              <w:t>VI</w:t>
            </w:r>
          </w:p>
        </w:tc>
        <w:tc>
          <w:tcPr>
            <w:tcW w:w="0" w:type="auto"/>
            <w:vAlign w:val="center"/>
          </w:tcPr>
          <w:p w:rsidR="00F0244F" w:rsidRPr="00354936" w:rsidRDefault="00F0244F" w:rsidP="00D04305">
            <w:pPr>
              <w:spacing w:beforeLines="20" w:afterLines="20"/>
              <w:rPr>
                <w:b/>
                <w:color w:val="FF6600"/>
                <w:spacing w:val="-6"/>
                <w:sz w:val="26"/>
                <w:szCs w:val="26"/>
              </w:rPr>
            </w:pPr>
            <w:r w:rsidRPr="00354936">
              <w:rPr>
                <w:b/>
                <w:color w:val="FF6600"/>
                <w:spacing w:val="-6"/>
                <w:sz w:val="26"/>
                <w:szCs w:val="26"/>
              </w:rPr>
              <w:t>Tiêu chí 6: Nghiên cứu khoa học, chuyển giao công nghệ và hợp tác quốc tế</w:t>
            </w:r>
          </w:p>
        </w:tc>
        <w:tc>
          <w:tcPr>
            <w:tcW w:w="0" w:type="auto"/>
            <w:vAlign w:val="center"/>
          </w:tcPr>
          <w:p w:rsidR="00F0244F" w:rsidRPr="00354936" w:rsidRDefault="00F0244F" w:rsidP="00D04305">
            <w:pPr>
              <w:spacing w:beforeLines="20" w:afterLines="20"/>
              <w:rPr>
                <w:color w:val="FF6600"/>
                <w:sz w:val="26"/>
                <w:szCs w:val="26"/>
              </w:rPr>
            </w:pP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tc>
        <w:tc>
          <w:tcPr>
            <w:tcW w:w="0" w:type="auto"/>
            <w:vAlign w:val="center"/>
          </w:tcPr>
          <w:p w:rsidR="00F0244F" w:rsidRPr="00354936" w:rsidRDefault="00F0244F" w:rsidP="00547FC6">
            <w:pPr>
              <w:rPr>
                <w:color w:val="FF6600"/>
                <w:sz w:val="26"/>
                <w:szCs w:val="26"/>
              </w:rPr>
            </w:pPr>
            <w:r w:rsidRPr="00354936">
              <w:rPr>
                <w:color w:val="FF6600"/>
                <w:sz w:val="26"/>
                <w:szCs w:val="26"/>
              </w:rPr>
              <w:t>T.Nhân</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2</w:t>
            </w:r>
          </w:p>
        </w:tc>
        <w:tc>
          <w:tcPr>
            <w:tcW w:w="0" w:type="auto"/>
            <w:vAlign w:val="center"/>
          </w:tcPr>
          <w:p w:rsidR="00F0244F" w:rsidRPr="00354936" w:rsidRDefault="00F0244F" w:rsidP="00547FC6">
            <w:pPr>
              <w:rPr>
                <w:color w:val="FF6600"/>
                <w:spacing w:val="-2"/>
                <w:sz w:val="26"/>
                <w:szCs w:val="26"/>
              </w:rPr>
            </w:pPr>
            <w:r w:rsidRPr="00354936">
              <w:rPr>
                <w:color w:val="FF6600"/>
                <w:spacing w:val="-2"/>
                <w:sz w:val="26"/>
                <w:szCs w:val="26"/>
              </w:rPr>
              <w:t>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tc>
        <w:tc>
          <w:tcPr>
            <w:tcW w:w="0" w:type="auto"/>
            <w:vAlign w:val="center"/>
          </w:tcPr>
          <w:p w:rsidR="00F0244F" w:rsidRPr="00354936" w:rsidRDefault="00F0244F" w:rsidP="00547FC6">
            <w:pPr>
              <w:rPr>
                <w:color w:val="FF6600"/>
                <w:sz w:val="26"/>
                <w:szCs w:val="26"/>
              </w:rPr>
            </w:pPr>
            <w:r w:rsidRPr="00354936">
              <w:rPr>
                <w:color w:val="FF6600"/>
                <w:sz w:val="26"/>
                <w:szCs w:val="26"/>
              </w:rPr>
              <w:t>T.Nhân</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3</w:t>
            </w:r>
          </w:p>
        </w:tc>
        <w:tc>
          <w:tcPr>
            <w:tcW w:w="0" w:type="auto"/>
            <w:vAlign w:val="center"/>
          </w:tcPr>
          <w:p w:rsidR="00F0244F" w:rsidRPr="00354936" w:rsidRDefault="00F0244F" w:rsidP="00547FC6">
            <w:pPr>
              <w:rPr>
                <w:color w:val="FF6600"/>
                <w:sz w:val="26"/>
                <w:szCs w:val="26"/>
              </w:rPr>
            </w:pPr>
            <w:r w:rsidRPr="00354936">
              <w:rPr>
                <w:color w:val="FF6600"/>
                <w:sz w:val="26"/>
                <w:szCs w:val="26"/>
              </w:rPr>
              <w:t>Hằng năm, trường có các bài báo, ấn phẩm của nhà giáo, cán bộ quản lý, viên chức, người lao động đăng trên các báo, tạp chí khoa học ở trong nước hoặc quốc tế.</w:t>
            </w:r>
          </w:p>
        </w:tc>
        <w:tc>
          <w:tcPr>
            <w:tcW w:w="0" w:type="auto"/>
            <w:vAlign w:val="center"/>
          </w:tcPr>
          <w:p w:rsidR="00F0244F" w:rsidRPr="00354936" w:rsidRDefault="00F0244F" w:rsidP="00547FC6">
            <w:pPr>
              <w:rPr>
                <w:color w:val="FF6600"/>
                <w:sz w:val="26"/>
                <w:szCs w:val="26"/>
              </w:rPr>
            </w:pPr>
            <w:r w:rsidRPr="00354936">
              <w:rPr>
                <w:color w:val="FF6600"/>
                <w:sz w:val="26"/>
                <w:szCs w:val="26"/>
              </w:rPr>
              <w:t>T.Nhân</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4</w:t>
            </w:r>
          </w:p>
        </w:tc>
        <w:tc>
          <w:tcPr>
            <w:tcW w:w="0" w:type="auto"/>
            <w:vAlign w:val="center"/>
          </w:tcPr>
          <w:p w:rsidR="00F0244F" w:rsidRPr="00354936" w:rsidRDefault="00F0244F" w:rsidP="00547FC6">
            <w:pPr>
              <w:rPr>
                <w:color w:val="FF6600"/>
                <w:sz w:val="26"/>
                <w:szCs w:val="26"/>
              </w:rPr>
            </w:pPr>
            <w:r w:rsidRPr="00354936">
              <w:rPr>
                <w:color w:val="FF6600"/>
                <w:sz w:val="26"/>
                <w:szCs w:val="26"/>
              </w:rPr>
              <w:t>Các đề tài nghiên cứu khoa học, sáng kiến cải tiến của trường được ứng dụng thực tiễn.</w:t>
            </w:r>
          </w:p>
        </w:tc>
        <w:tc>
          <w:tcPr>
            <w:tcW w:w="0" w:type="auto"/>
            <w:vAlign w:val="center"/>
          </w:tcPr>
          <w:p w:rsidR="00F0244F" w:rsidRPr="00354936" w:rsidRDefault="00F0244F" w:rsidP="005658E3">
            <w:pPr>
              <w:rPr>
                <w:color w:val="FF6600"/>
                <w:sz w:val="26"/>
                <w:szCs w:val="26"/>
              </w:rPr>
            </w:pPr>
            <w:r w:rsidRPr="00354936">
              <w:rPr>
                <w:color w:val="FF6600"/>
                <w:sz w:val="26"/>
                <w:szCs w:val="26"/>
              </w:rPr>
              <w:t>T.Nhân</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5</w:t>
            </w:r>
          </w:p>
        </w:tc>
        <w:tc>
          <w:tcPr>
            <w:tcW w:w="0" w:type="auto"/>
            <w:vAlign w:val="center"/>
          </w:tcPr>
          <w:p w:rsidR="00F0244F" w:rsidRPr="00354936" w:rsidRDefault="00F0244F" w:rsidP="00547FC6">
            <w:pPr>
              <w:rPr>
                <w:color w:val="FF6600"/>
                <w:sz w:val="26"/>
                <w:szCs w:val="26"/>
              </w:rPr>
            </w:pPr>
            <w:r w:rsidRPr="00354936">
              <w:rPr>
                <w:color w:val="FF6600"/>
                <w:sz w:val="26"/>
                <w:szCs w:val="26"/>
              </w:rPr>
              <w:t>Có liên kết đào tạo hoặc triển khai các hoạt động, hợp tác với các trường nước ngoài hoặc các tổ chức quốc tế; các hoạt động hợp tác quốc tế góp phần nâng cao chất lượng đào tạo của trường.</w:t>
            </w:r>
          </w:p>
        </w:tc>
        <w:tc>
          <w:tcPr>
            <w:tcW w:w="0" w:type="auto"/>
            <w:vAlign w:val="center"/>
          </w:tcPr>
          <w:p w:rsidR="00F0244F" w:rsidRPr="00354936" w:rsidRDefault="00F0244F" w:rsidP="00B036FB">
            <w:pPr>
              <w:rPr>
                <w:color w:val="FF6600"/>
                <w:sz w:val="26"/>
                <w:szCs w:val="26"/>
              </w:rPr>
            </w:pPr>
            <w:r w:rsidRPr="00354936">
              <w:rPr>
                <w:color w:val="FF6600"/>
                <w:sz w:val="26"/>
                <w:szCs w:val="26"/>
              </w:rPr>
              <w:t>T.Nhân</w:t>
            </w:r>
          </w:p>
        </w:tc>
      </w:tr>
      <w:tr w:rsidR="00F0244F" w:rsidRPr="00354936" w:rsidTr="00781DBD">
        <w:tc>
          <w:tcPr>
            <w:tcW w:w="0" w:type="auto"/>
            <w:vAlign w:val="center"/>
          </w:tcPr>
          <w:p w:rsidR="00F0244F" w:rsidRPr="00354936" w:rsidRDefault="00F0244F" w:rsidP="00D04305">
            <w:pPr>
              <w:spacing w:beforeLines="20" w:afterLines="20"/>
              <w:jc w:val="center"/>
              <w:rPr>
                <w:b/>
                <w:color w:val="FF6600"/>
                <w:spacing w:val="-6"/>
                <w:sz w:val="26"/>
                <w:szCs w:val="26"/>
              </w:rPr>
            </w:pPr>
            <w:r w:rsidRPr="00354936">
              <w:rPr>
                <w:b/>
                <w:color w:val="FF6600"/>
                <w:spacing w:val="-6"/>
                <w:sz w:val="26"/>
                <w:szCs w:val="26"/>
              </w:rPr>
              <w:t>VII</w:t>
            </w:r>
          </w:p>
        </w:tc>
        <w:tc>
          <w:tcPr>
            <w:tcW w:w="0" w:type="auto"/>
            <w:vAlign w:val="center"/>
          </w:tcPr>
          <w:p w:rsidR="00F0244F" w:rsidRPr="00354936" w:rsidRDefault="00F0244F" w:rsidP="00D04305">
            <w:pPr>
              <w:spacing w:beforeLines="20" w:afterLines="20"/>
              <w:rPr>
                <w:b/>
                <w:color w:val="FF6600"/>
                <w:spacing w:val="-6"/>
                <w:sz w:val="26"/>
                <w:szCs w:val="26"/>
              </w:rPr>
            </w:pPr>
            <w:r w:rsidRPr="00354936">
              <w:rPr>
                <w:b/>
                <w:color w:val="FF6600"/>
                <w:spacing w:val="-6"/>
                <w:sz w:val="26"/>
                <w:szCs w:val="26"/>
              </w:rPr>
              <w:t>Tiêu chí 7: Quản lý tài chính</w:t>
            </w:r>
          </w:p>
        </w:tc>
        <w:tc>
          <w:tcPr>
            <w:tcW w:w="0" w:type="auto"/>
            <w:vAlign w:val="center"/>
          </w:tcPr>
          <w:p w:rsidR="00F0244F" w:rsidRPr="00354936" w:rsidRDefault="00F0244F" w:rsidP="00D04305">
            <w:pPr>
              <w:spacing w:beforeLines="20" w:afterLines="20"/>
              <w:rPr>
                <w:color w:val="FF6600"/>
                <w:sz w:val="26"/>
                <w:szCs w:val="26"/>
              </w:rPr>
            </w:pP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có quy định về quản lý, sử dụng, thanh quyết toán về tài chính theo quy định và công bố công khai.</w:t>
            </w:r>
          </w:p>
        </w:tc>
        <w:tc>
          <w:tcPr>
            <w:tcW w:w="0" w:type="auto"/>
            <w:vAlign w:val="center"/>
          </w:tcPr>
          <w:p w:rsidR="00F0244F" w:rsidRPr="00354936" w:rsidRDefault="00F0244F" w:rsidP="00F11B73">
            <w:pPr>
              <w:rPr>
                <w:color w:val="FF6600"/>
                <w:sz w:val="26"/>
                <w:szCs w:val="26"/>
              </w:rPr>
            </w:pPr>
            <w:r w:rsidRPr="00354936">
              <w:rPr>
                <w:color w:val="FF6600"/>
                <w:sz w:val="26"/>
                <w:szCs w:val="26"/>
              </w:rPr>
              <w:t>C. Đào</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2</w:t>
            </w:r>
          </w:p>
        </w:tc>
        <w:tc>
          <w:tcPr>
            <w:tcW w:w="0" w:type="auto"/>
            <w:vAlign w:val="center"/>
          </w:tcPr>
          <w:p w:rsidR="00F0244F" w:rsidRPr="00354936" w:rsidRDefault="00F0244F" w:rsidP="00547FC6">
            <w:pPr>
              <w:rPr>
                <w:color w:val="FF6600"/>
                <w:sz w:val="26"/>
                <w:szCs w:val="26"/>
              </w:rPr>
            </w:pPr>
            <w:r w:rsidRPr="00354936">
              <w:rPr>
                <w:color w:val="FF6600"/>
                <w:sz w:val="26"/>
                <w:szCs w:val="26"/>
              </w:rPr>
              <w:t>Quản lý, sử dụng các nguồn thu từ hoạt động dịch vụ đào tạo; tham gia sản xuất, kinh doanh, dịch vụ đúng theo quy định.</w:t>
            </w:r>
          </w:p>
        </w:tc>
        <w:tc>
          <w:tcPr>
            <w:tcW w:w="0" w:type="auto"/>
            <w:vAlign w:val="center"/>
          </w:tcPr>
          <w:p w:rsidR="00F0244F" w:rsidRPr="00354936" w:rsidRDefault="00F0244F" w:rsidP="00547FC6">
            <w:pPr>
              <w:rPr>
                <w:color w:val="FF6600"/>
                <w:sz w:val="26"/>
                <w:szCs w:val="26"/>
              </w:rPr>
            </w:pPr>
            <w:r w:rsidRPr="00354936">
              <w:rPr>
                <w:color w:val="FF6600"/>
                <w:sz w:val="26"/>
                <w:szCs w:val="26"/>
              </w:rPr>
              <w:t>C. Đào</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3</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có các nguồn lực về tài chính đảm bảo đủ kinh phí phục vụ các hoạt động, của trường.</w:t>
            </w:r>
          </w:p>
        </w:tc>
        <w:tc>
          <w:tcPr>
            <w:tcW w:w="0" w:type="auto"/>
            <w:vAlign w:val="center"/>
          </w:tcPr>
          <w:p w:rsidR="00F0244F" w:rsidRPr="00354936" w:rsidRDefault="00F0244F" w:rsidP="00547FC6">
            <w:pPr>
              <w:rPr>
                <w:color w:val="FF6600"/>
                <w:sz w:val="26"/>
                <w:szCs w:val="26"/>
              </w:rPr>
            </w:pPr>
            <w:r w:rsidRPr="00354936">
              <w:rPr>
                <w:color w:val="FF6600"/>
                <w:sz w:val="26"/>
                <w:szCs w:val="26"/>
              </w:rPr>
              <w:t>C. Đào</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4</w:t>
            </w:r>
          </w:p>
        </w:tc>
        <w:tc>
          <w:tcPr>
            <w:tcW w:w="0" w:type="auto"/>
            <w:vAlign w:val="center"/>
          </w:tcPr>
          <w:p w:rsidR="00F0244F" w:rsidRPr="00354936" w:rsidRDefault="00F0244F" w:rsidP="00547FC6">
            <w:pPr>
              <w:rPr>
                <w:color w:val="FF6600"/>
                <w:sz w:val="26"/>
                <w:szCs w:val="26"/>
              </w:rPr>
            </w:pPr>
            <w:r w:rsidRPr="00354936">
              <w:rPr>
                <w:color w:val="FF6600"/>
                <w:sz w:val="26"/>
                <w:szCs w:val="26"/>
              </w:rPr>
              <w:t>Thực hiện việc quản lý, sử dụng và thanh quyết toán đúng quy định.</w:t>
            </w:r>
          </w:p>
        </w:tc>
        <w:tc>
          <w:tcPr>
            <w:tcW w:w="0" w:type="auto"/>
            <w:vAlign w:val="center"/>
          </w:tcPr>
          <w:p w:rsidR="00F0244F" w:rsidRPr="00354936" w:rsidRDefault="00F0244F" w:rsidP="00547FC6">
            <w:pPr>
              <w:rPr>
                <w:color w:val="FF6600"/>
                <w:sz w:val="26"/>
                <w:szCs w:val="26"/>
              </w:rPr>
            </w:pPr>
            <w:r w:rsidRPr="00354936">
              <w:rPr>
                <w:color w:val="FF6600"/>
                <w:sz w:val="26"/>
                <w:szCs w:val="26"/>
              </w:rPr>
              <w:t>C. Đào</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5</w:t>
            </w:r>
          </w:p>
        </w:tc>
        <w:tc>
          <w:tcPr>
            <w:tcW w:w="0" w:type="auto"/>
            <w:vAlign w:val="center"/>
          </w:tcPr>
          <w:p w:rsidR="00F0244F" w:rsidRPr="00354936" w:rsidRDefault="00F0244F" w:rsidP="00547FC6">
            <w:pPr>
              <w:rPr>
                <w:color w:val="FF6600"/>
                <w:sz w:val="26"/>
                <w:szCs w:val="26"/>
              </w:rPr>
            </w:pPr>
            <w:r w:rsidRPr="00354936">
              <w:rPr>
                <w:color w:val="FF6600"/>
                <w:sz w:val="26"/>
                <w:szCs w:val="26"/>
              </w:rPr>
              <w:t>Thực hiện công tác tự kiểm tra tài chính kế toán; thực hiện kiểm toán theo quy định; 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tc>
        <w:tc>
          <w:tcPr>
            <w:tcW w:w="0" w:type="auto"/>
            <w:vAlign w:val="center"/>
          </w:tcPr>
          <w:p w:rsidR="00F0244F" w:rsidRPr="00354936" w:rsidRDefault="00F0244F" w:rsidP="00547FC6">
            <w:pPr>
              <w:rPr>
                <w:color w:val="FF6600"/>
                <w:sz w:val="26"/>
                <w:szCs w:val="26"/>
              </w:rPr>
            </w:pPr>
            <w:r w:rsidRPr="00354936">
              <w:rPr>
                <w:color w:val="FF6600"/>
                <w:sz w:val="26"/>
                <w:szCs w:val="26"/>
              </w:rPr>
              <w:t>C. Đào</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6</w:t>
            </w:r>
          </w:p>
        </w:tc>
        <w:tc>
          <w:tcPr>
            <w:tcW w:w="0" w:type="auto"/>
            <w:vAlign w:val="center"/>
          </w:tcPr>
          <w:p w:rsidR="00F0244F" w:rsidRPr="00354936" w:rsidRDefault="00F0244F" w:rsidP="00547FC6">
            <w:pPr>
              <w:rPr>
                <w:color w:val="FF6600"/>
                <w:sz w:val="26"/>
                <w:szCs w:val="26"/>
              </w:rPr>
            </w:pPr>
            <w:r w:rsidRPr="00354936">
              <w:rPr>
                <w:color w:val="FF6600"/>
                <w:sz w:val="26"/>
                <w:szCs w:val="26"/>
              </w:rPr>
              <w:t>Hằng năm, trường có đánh giá hiệu quả sử dụng nguồn tài chính của trường; có các biện pháp nâng cao hiệu quả quản lý và sử dụng tài chính nhằm nâng cao chất lượng các hoạt động của trường.</w:t>
            </w:r>
          </w:p>
        </w:tc>
        <w:tc>
          <w:tcPr>
            <w:tcW w:w="0" w:type="auto"/>
            <w:vAlign w:val="center"/>
          </w:tcPr>
          <w:p w:rsidR="00F0244F" w:rsidRPr="00354936" w:rsidRDefault="00F0244F" w:rsidP="00547FC6">
            <w:pPr>
              <w:rPr>
                <w:color w:val="FF6600"/>
                <w:sz w:val="26"/>
                <w:szCs w:val="26"/>
              </w:rPr>
            </w:pPr>
            <w:r w:rsidRPr="00354936">
              <w:rPr>
                <w:color w:val="FF6600"/>
                <w:sz w:val="26"/>
                <w:szCs w:val="26"/>
              </w:rPr>
              <w:t>C. Đào</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b/>
                <w:color w:val="FF6600"/>
                <w:spacing w:val="-6"/>
                <w:sz w:val="26"/>
                <w:szCs w:val="26"/>
              </w:rPr>
              <w:t>VIII</w:t>
            </w:r>
          </w:p>
        </w:tc>
        <w:tc>
          <w:tcPr>
            <w:tcW w:w="0" w:type="auto"/>
            <w:vAlign w:val="center"/>
          </w:tcPr>
          <w:p w:rsidR="00F0244F" w:rsidRPr="00354936" w:rsidRDefault="00F0244F" w:rsidP="00D04305">
            <w:pPr>
              <w:spacing w:beforeLines="20" w:afterLines="20"/>
              <w:rPr>
                <w:color w:val="FF6600"/>
                <w:spacing w:val="-6"/>
                <w:sz w:val="26"/>
                <w:szCs w:val="26"/>
              </w:rPr>
            </w:pPr>
            <w:r w:rsidRPr="00354936">
              <w:rPr>
                <w:b/>
                <w:color w:val="FF6600"/>
                <w:spacing w:val="-6"/>
                <w:sz w:val="26"/>
                <w:szCs w:val="26"/>
              </w:rPr>
              <w:t>Tiêu chí 8: Dịch vụ người học</w:t>
            </w:r>
          </w:p>
        </w:tc>
        <w:tc>
          <w:tcPr>
            <w:tcW w:w="0" w:type="auto"/>
            <w:vAlign w:val="center"/>
          </w:tcPr>
          <w:p w:rsidR="00F0244F" w:rsidRPr="00354936" w:rsidRDefault="00F0244F" w:rsidP="00D04305">
            <w:pPr>
              <w:spacing w:beforeLines="20" w:afterLines="20"/>
              <w:rPr>
                <w:color w:val="FF6600"/>
                <w:sz w:val="26"/>
                <w:szCs w:val="26"/>
              </w:rPr>
            </w:pP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w:t>
            </w:r>
          </w:p>
        </w:tc>
        <w:tc>
          <w:tcPr>
            <w:tcW w:w="0" w:type="auto"/>
            <w:vAlign w:val="center"/>
          </w:tcPr>
          <w:p w:rsidR="00F0244F" w:rsidRPr="00354936" w:rsidRDefault="00F0244F" w:rsidP="00547FC6">
            <w:pPr>
              <w:rPr>
                <w:color w:val="FF6600"/>
                <w:sz w:val="26"/>
                <w:szCs w:val="26"/>
              </w:rPr>
            </w:pPr>
            <w:r w:rsidRPr="00354936">
              <w:rPr>
                <w:color w:val="FF6600"/>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0" w:type="auto"/>
            <w:vAlign w:val="center"/>
          </w:tcPr>
          <w:p w:rsidR="00F0244F" w:rsidRPr="00354936" w:rsidRDefault="00F0244F" w:rsidP="00547FC6">
            <w:pPr>
              <w:rPr>
                <w:color w:val="FF6600"/>
                <w:sz w:val="26"/>
                <w:szCs w:val="26"/>
              </w:rPr>
            </w:pPr>
            <w:r w:rsidRPr="00354936">
              <w:rPr>
                <w:color w:val="FF6600"/>
                <w:sz w:val="26"/>
                <w:szCs w:val="26"/>
              </w:rPr>
              <w:t>C.Nữ</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2</w:t>
            </w:r>
          </w:p>
        </w:tc>
        <w:tc>
          <w:tcPr>
            <w:tcW w:w="0" w:type="auto"/>
            <w:vAlign w:val="center"/>
          </w:tcPr>
          <w:p w:rsidR="00F0244F" w:rsidRPr="00354936" w:rsidRDefault="00F0244F" w:rsidP="00547FC6">
            <w:pPr>
              <w:rPr>
                <w:color w:val="FF6600"/>
                <w:sz w:val="26"/>
                <w:szCs w:val="26"/>
              </w:rPr>
            </w:pPr>
            <w:r w:rsidRPr="00354936">
              <w:rPr>
                <w:color w:val="FF6600"/>
                <w:sz w:val="26"/>
                <w:szCs w:val="26"/>
              </w:rPr>
              <w:t>Người học được hưởng các chế độ, chính sách theo quy định.</w:t>
            </w:r>
          </w:p>
        </w:tc>
        <w:tc>
          <w:tcPr>
            <w:tcW w:w="0" w:type="auto"/>
            <w:vAlign w:val="center"/>
          </w:tcPr>
          <w:p w:rsidR="00F0244F" w:rsidRPr="00354936" w:rsidRDefault="00F0244F" w:rsidP="00547FC6">
            <w:pPr>
              <w:rPr>
                <w:color w:val="FF6600"/>
                <w:sz w:val="26"/>
                <w:szCs w:val="26"/>
              </w:rPr>
            </w:pPr>
            <w:r w:rsidRPr="00354936">
              <w:rPr>
                <w:color w:val="FF6600"/>
                <w:sz w:val="26"/>
                <w:szCs w:val="26"/>
              </w:rPr>
              <w:t>C.Nữ</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3</w:t>
            </w:r>
          </w:p>
        </w:tc>
        <w:tc>
          <w:tcPr>
            <w:tcW w:w="0" w:type="auto"/>
            <w:vAlign w:val="center"/>
          </w:tcPr>
          <w:p w:rsidR="00F0244F" w:rsidRPr="00354936" w:rsidRDefault="00F0244F" w:rsidP="00547FC6">
            <w:pPr>
              <w:rPr>
                <w:color w:val="FF6600"/>
                <w:sz w:val="26"/>
                <w:szCs w:val="26"/>
              </w:rPr>
            </w:pPr>
            <w:r w:rsidRPr="00354936">
              <w:rPr>
                <w:color w:val="FF6600"/>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0" w:type="auto"/>
            <w:vAlign w:val="center"/>
          </w:tcPr>
          <w:p w:rsidR="00F0244F" w:rsidRPr="00354936" w:rsidRDefault="00F0244F" w:rsidP="00547FC6">
            <w:pPr>
              <w:rPr>
                <w:color w:val="FF6600"/>
                <w:sz w:val="26"/>
                <w:szCs w:val="26"/>
              </w:rPr>
            </w:pPr>
            <w:r w:rsidRPr="00354936">
              <w:rPr>
                <w:color w:val="FF6600"/>
                <w:sz w:val="26"/>
                <w:szCs w:val="26"/>
              </w:rPr>
              <w:t>C.Nữ</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4</w:t>
            </w:r>
          </w:p>
        </w:tc>
        <w:tc>
          <w:tcPr>
            <w:tcW w:w="0" w:type="auto"/>
            <w:vAlign w:val="center"/>
          </w:tcPr>
          <w:p w:rsidR="00F0244F" w:rsidRPr="00354936" w:rsidRDefault="00F0244F" w:rsidP="00547FC6">
            <w:pPr>
              <w:rPr>
                <w:color w:val="FF6600"/>
                <w:sz w:val="26"/>
                <w:szCs w:val="26"/>
              </w:rPr>
            </w:pPr>
            <w:r w:rsidRPr="00354936">
              <w:rPr>
                <w:color w:val="FF6600"/>
                <w:sz w:val="26"/>
                <w:szCs w:val="26"/>
              </w:rPr>
              <w:t>Người học được tôn trọng và đối xử bình đẳng, không phân biệt giới tính, tôn giáo, nguồn gốc xuất thân.</w:t>
            </w:r>
          </w:p>
        </w:tc>
        <w:tc>
          <w:tcPr>
            <w:tcW w:w="0" w:type="auto"/>
            <w:vAlign w:val="center"/>
          </w:tcPr>
          <w:p w:rsidR="00F0244F" w:rsidRPr="00354936" w:rsidRDefault="00F0244F" w:rsidP="00547FC6">
            <w:pPr>
              <w:rPr>
                <w:color w:val="FF6600"/>
                <w:sz w:val="26"/>
                <w:szCs w:val="26"/>
              </w:rPr>
            </w:pPr>
            <w:r w:rsidRPr="00354936">
              <w:rPr>
                <w:color w:val="FF6600"/>
                <w:sz w:val="26"/>
                <w:szCs w:val="26"/>
              </w:rPr>
              <w:t>C.Nữ</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5</w:t>
            </w:r>
          </w:p>
        </w:tc>
        <w:tc>
          <w:tcPr>
            <w:tcW w:w="0" w:type="auto"/>
            <w:vAlign w:val="center"/>
          </w:tcPr>
          <w:p w:rsidR="00F0244F" w:rsidRPr="00354936" w:rsidRDefault="00F0244F" w:rsidP="00547FC6">
            <w:pPr>
              <w:rPr>
                <w:color w:val="FF6600"/>
                <w:sz w:val="26"/>
                <w:szCs w:val="26"/>
              </w:rPr>
            </w:pPr>
            <w:r w:rsidRPr="00354936">
              <w:rPr>
                <w:color w:val="FF6600"/>
                <w:sz w:val="26"/>
                <w:szCs w:val="26"/>
              </w:rPr>
              <w:t>Ký túc xá đảm bảo đủ diện tích nhà ở và các điều kiện tối thiểu (chỗ ở, điện, nước, vệ sinh, các tiện nghi khác) cho sinh hoạt và học tập của người học.</w:t>
            </w:r>
          </w:p>
        </w:tc>
        <w:tc>
          <w:tcPr>
            <w:tcW w:w="0" w:type="auto"/>
            <w:vAlign w:val="center"/>
          </w:tcPr>
          <w:p w:rsidR="00F0244F" w:rsidRPr="00354936" w:rsidRDefault="00F0244F" w:rsidP="00C72798">
            <w:pPr>
              <w:rPr>
                <w:color w:val="FF6600"/>
                <w:sz w:val="26"/>
                <w:szCs w:val="26"/>
              </w:rPr>
            </w:pPr>
            <w:r w:rsidRPr="00354936">
              <w:rPr>
                <w:color w:val="FF6600"/>
                <w:sz w:val="26"/>
                <w:szCs w:val="26"/>
              </w:rPr>
              <w:t>C.Nữ</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6</w:t>
            </w:r>
          </w:p>
        </w:tc>
        <w:tc>
          <w:tcPr>
            <w:tcW w:w="0" w:type="auto"/>
            <w:vAlign w:val="center"/>
          </w:tcPr>
          <w:p w:rsidR="00F0244F" w:rsidRPr="00354936" w:rsidRDefault="00F0244F" w:rsidP="00547FC6">
            <w:pPr>
              <w:rPr>
                <w:color w:val="FF6600"/>
                <w:sz w:val="26"/>
                <w:szCs w:val="26"/>
              </w:rPr>
            </w:pPr>
            <w:r w:rsidRPr="00354936">
              <w:rPr>
                <w:color w:val="FF6600"/>
                <w:sz w:val="26"/>
                <w:szCs w:val="26"/>
              </w:rPr>
              <w:t>Có dịch vụ y tế chăm sóc và bảo vệ sức khỏe; dịch vụ ăn uống của trường đáp ứng nhu cầu của người học và đảm bảo an toàn vệ sinh thực phẩm.</w:t>
            </w:r>
          </w:p>
        </w:tc>
        <w:tc>
          <w:tcPr>
            <w:tcW w:w="0" w:type="auto"/>
            <w:vAlign w:val="center"/>
          </w:tcPr>
          <w:p w:rsidR="00F0244F" w:rsidRPr="00354936" w:rsidRDefault="00F0244F" w:rsidP="00C72798">
            <w:pPr>
              <w:rPr>
                <w:color w:val="FF6600"/>
                <w:sz w:val="26"/>
                <w:szCs w:val="26"/>
              </w:rPr>
            </w:pPr>
            <w:r w:rsidRPr="00354936">
              <w:rPr>
                <w:color w:val="FF6600"/>
                <w:sz w:val="26"/>
                <w:szCs w:val="26"/>
              </w:rPr>
              <w:t>C.Nữ</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7</w:t>
            </w:r>
          </w:p>
        </w:tc>
        <w:tc>
          <w:tcPr>
            <w:tcW w:w="0" w:type="auto"/>
            <w:vAlign w:val="center"/>
          </w:tcPr>
          <w:p w:rsidR="00F0244F" w:rsidRPr="00354936" w:rsidRDefault="00F0244F" w:rsidP="00547FC6">
            <w:pPr>
              <w:rPr>
                <w:color w:val="FF6600"/>
                <w:sz w:val="26"/>
                <w:szCs w:val="26"/>
              </w:rPr>
            </w:pPr>
            <w:r w:rsidRPr="00354936">
              <w:rPr>
                <w:color w:val="FF6600"/>
                <w:sz w:val="26"/>
                <w:szCs w:val="26"/>
              </w:rPr>
              <w:t>Người học được tạo điều kiện hoạt động, tập luyện văn nghệ, thể dục thể thao, tham gia các hoạt động xã hội; được đảm bảo an toàn trong khuôn viên trường.</w:t>
            </w:r>
          </w:p>
        </w:tc>
        <w:tc>
          <w:tcPr>
            <w:tcW w:w="0" w:type="auto"/>
            <w:vAlign w:val="center"/>
          </w:tcPr>
          <w:p w:rsidR="00F0244F" w:rsidRPr="00354936" w:rsidRDefault="00F0244F" w:rsidP="00C72798">
            <w:pPr>
              <w:rPr>
                <w:color w:val="FF6600"/>
                <w:sz w:val="26"/>
                <w:szCs w:val="26"/>
              </w:rPr>
            </w:pPr>
            <w:r w:rsidRPr="00354936">
              <w:rPr>
                <w:color w:val="FF6600"/>
                <w:sz w:val="26"/>
                <w:szCs w:val="26"/>
              </w:rPr>
              <w:t>C.Nữ</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8</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thực hiện việc tư vấn việc làm cho người học sau khi tốt nghiệp.</w:t>
            </w:r>
          </w:p>
        </w:tc>
        <w:tc>
          <w:tcPr>
            <w:tcW w:w="0" w:type="auto"/>
            <w:vAlign w:val="center"/>
          </w:tcPr>
          <w:p w:rsidR="00F0244F" w:rsidRPr="00354936" w:rsidRDefault="00F0244F" w:rsidP="00547FC6">
            <w:pPr>
              <w:rPr>
                <w:color w:val="FF6600"/>
                <w:sz w:val="26"/>
                <w:szCs w:val="26"/>
              </w:rPr>
            </w:pPr>
            <w:r w:rsidRPr="00354936">
              <w:rPr>
                <w:color w:val="FF6600"/>
                <w:sz w:val="26"/>
                <w:szCs w:val="26"/>
              </w:rPr>
              <w:t>T.Dũng, T.Tuấn</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9</w:t>
            </w:r>
          </w:p>
        </w:tc>
        <w:tc>
          <w:tcPr>
            <w:tcW w:w="0" w:type="auto"/>
            <w:vAlign w:val="center"/>
          </w:tcPr>
          <w:p w:rsidR="00F0244F" w:rsidRPr="00354936" w:rsidRDefault="00F0244F" w:rsidP="00547FC6">
            <w:pPr>
              <w:rPr>
                <w:color w:val="FF6600"/>
                <w:sz w:val="26"/>
                <w:szCs w:val="26"/>
              </w:rPr>
            </w:pPr>
            <w:r w:rsidRPr="00354936">
              <w:rPr>
                <w:color w:val="FF6600"/>
                <w:sz w:val="26"/>
                <w:szCs w:val="26"/>
              </w:rPr>
              <w:t>Hằng năm, trường tổ chức hoặc phối hợp tổ chức hội chợ việc làm để người học tiếp xúc với các nhà tuyển dụng.</w:t>
            </w:r>
          </w:p>
        </w:tc>
        <w:tc>
          <w:tcPr>
            <w:tcW w:w="0" w:type="auto"/>
            <w:vAlign w:val="center"/>
          </w:tcPr>
          <w:p w:rsidR="00F0244F" w:rsidRPr="00354936" w:rsidRDefault="00F0244F" w:rsidP="00547FC6">
            <w:pPr>
              <w:rPr>
                <w:color w:val="FF6600"/>
                <w:sz w:val="26"/>
                <w:szCs w:val="26"/>
              </w:rPr>
            </w:pPr>
            <w:r w:rsidRPr="00354936">
              <w:rPr>
                <w:color w:val="FF6600"/>
                <w:sz w:val="26"/>
                <w:szCs w:val="26"/>
              </w:rPr>
              <w:t>T.Dũng, T.Tuấn</w:t>
            </w:r>
          </w:p>
        </w:tc>
      </w:tr>
      <w:tr w:rsidR="00F0244F" w:rsidRPr="00354936" w:rsidTr="00781DBD">
        <w:tc>
          <w:tcPr>
            <w:tcW w:w="0" w:type="auto"/>
            <w:vAlign w:val="center"/>
          </w:tcPr>
          <w:p w:rsidR="00F0244F" w:rsidRPr="00354936" w:rsidRDefault="00F0244F" w:rsidP="00D04305">
            <w:pPr>
              <w:spacing w:beforeLines="20" w:afterLines="20"/>
              <w:jc w:val="center"/>
              <w:rPr>
                <w:b/>
                <w:color w:val="FF6600"/>
                <w:spacing w:val="-6"/>
                <w:sz w:val="26"/>
                <w:szCs w:val="26"/>
              </w:rPr>
            </w:pPr>
            <w:r w:rsidRPr="00354936">
              <w:rPr>
                <w:b/>
                <w:color w:val="FF6600"/>
                <w:spacing w:val="-6"/>
                <w:sz w:val="26"/>
                <w:szCs w:val="26"/>
              </w:rPr>
              <w:t>IX</w:t>
            </w:r>
          </w:p>
        </w:tc>
        <w:tc>
          <w:tcPr>
            <w:tcW w:w="0" w:type="auto"/>
            <w:vAlign w:val="center"/>
          </w:tcPr>
          <w:p w:rsidR="00F0244F" w:rsidRPr="00354936" w:rsidRDefault="00F0244F" w:rsidP="00D04305">
            <w:pPr>
              <w:spacing w:beforeLines="20" w:afterLines="20"/>
              <w:rPr>
                <w:b/>
                <w:color w:val="FF6600"/>
                <w:spacing w:val="-6"/>
                <w:sz w:val="26"/>
                <w:szCs w:val="26"/>
              </w:rPr>
            </w:pPr>
            <w:r w:rsidRPr="00354936">
              <w:rPr>
                <w:b/>
                <w:color w:val="FF6600"/>
                <w:spacing w:val="-6"/>
                <w:sz w:val="26"/>
                <w:szCs w:val="26"/>
              </w:rPr>
              <w:t>Tiêu chí 9: Giám sát, đánh giá chất lượng</w:t>
            </w:r>
          </w:p>
        </w:tc>
        <w:tc>
          <w:tcPr>
            <w:tcW w:w="0" w:type="auto"/>
            <w:vAlign w:val="center"/>
          </w:tcPr>
          <w:p w:rsidR="00F0244F" w:rsidRPr="00354936" w:rsidRDefault="00F0244F" w:rsidP="00D04305">
            <w:pPr>
              <w:spacing w:beforeLines="20" w:afterLines="20"/>
              <w:rPr>
                <w:color w:val="FF6600"/>
                <w:sz w:val="26"/>
                <w:szCs w:val="26"/>
              </w:rPr>
            </w:pP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1</w:t>
            </w:r>
          </w:p>
        </w:tc>
        <w:tc>
          <w:tcPr>
            <w:tcW w:w="0" w:type="auto"/>
            <w:vAlign w:val="center"/>
          </w:tcPr>
          <w:p w:rsidR="00F0244F" w:rsidRPr="00354936" w:rsidRDefault="00F0244F" w:rsidP="00547FC6">
            <w:pPr>
              <w:rPr>
                <w:color w:val="FF6600"/>
                <w:sz w:val="26"/>
                <w:szCs w:val="26"/>
              </w:rPr>
            </w:pPr>
            <w:r w:rsidRPr="00354936">
              <w:rPr>
                <w:color w:val="FF6600"/>
                <w:sz w:val="26"/>
                <w:szCs w:val="26"/>
              </w:rPr>
              <w:t>Hằng năm, thu thập ý kiến tối thiểu 10 đơn vị sử dụng lao động về mức độ đáp ứng của người tốt nghiệp làm việc tại đơn vị sử dụng lao động.</w:t>
            </w:r>
          </w:p>
        </w:tc>
        <w:tc>
          <w:tcPr>
            <w:tcW w:w="0" w:type="auto"/>
            <w:vAlign w:val="center"/>
          </w:tcPr>
          <w:p w:rsidR="00F0244F" w:rsidRPr="00354936" w:rsidRDefault="00F0244F" w:rsidP="00853580">
            <w:pPr>
              <w:rPr>
                <w:color w:val="FF6600"/>
                <w:sz w:val="26"/>
                <w:szCs w:val="26"/>
              </w:rPr>
            </w:pPr>
            <w:r w:rsidRPr="00354936">
              <w:rPr>
                <w:color w:val="FF6600"/>
                <w:sz w:val="26"/>
                <w:szCs w:val="26"/>
              </w:rPr>
              <w:t>T.Dũng, T.Tuấn</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2</w:t>
            </w:r>
          </w:p>
        </w:tc>
        <w:tc>
          <w:tcPr>
            <w:tcW w:w="0" w:type="auto"/>
            <w:vAlign w:val="center"/>
          </w:tcPr>
          <w:p w:rsidR="00F0244F" w:rsidRPr="00354936" w:rsidRDefault="00F0244F" w:rsidP="00547FC6">
            <w:pPr>
              <w:rPr>
                <w:color w:val="FF6600"/>
                <w:sz w:val="26"/>
                <w:szCs w:val="26"/>
              </w:rPr>
            </w:pPr>
            <w:r w:rsidRPr="00354936">
              <w:rPr>
                <w:color w:val="FF6600"/>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0" w:type="auto"/>
            <w:vAlign w:val="center"/>
          </w:tcPr>
          <w:p w:rsidR="00F0244F" w:rsidRPr="00354936" w:rsidRDefault="00F0244F" w:rsidP="00853580">
            <w:pPr>
              <w:rPr>
                <w:color w:val="FF6600"/>
                <w:sz w:val="26"/>
                <w:szCs w:val="26"/>
              </w:rPr>
            </w:pPr>
            <w:r w:rsidRPr="00354936">
              <w:rPr>
                <w:color w:val="FF6600"/>
                <w:sz w:val="26"/>
                <w:szCs w:val="26"/>
              </w:rPr>
              <w:t>T.Dũng, T.Tuấn</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3</w:t>
            </w:r>
          </w:p>
        </w:tc>
        <w:tc>
          <w:tcPr>
            <w:tcW w:w="0" w:type="auto"/>
            <w:vAlign w:val="center"/>
          </w:tcPr>
          <w:p w:rsidR="00F0244F" w:rsidRPr="00354936" w:rsidRDefault="00F0244F" w:rsidP="00547FC6">
            <w:pPr>
              <w:rPr>
                <w:color w:val="FF6600"/>
                <w:sz w:val="26"/>
                <w:szCs w:val="26"/>
              </w:rPr>
            </w:pPr>
            <w:r w:rsidRPr="00354936">
              <w:rPr>
                <w:color w:val="FF6600"/>
                <w:sz w:val="26"/>
                <w:szCs w:val="26"/>
              </w:rPr>
              <w:t>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c>
          <w:tcPr>
            <w:tcW w:w="0" w:type="auto"/>
            <w:vAlign w:val="center"/>
          </w:tcPr>
          <w:p w:rsidR="00F0244F" w:rsidRPr="00354936" w:rsidRDefault="00F0244F" w:rsidP="00853580">
            <w:pPr>
              <w:rPr>
                <w:color w:val="FF6600"/>
                <w:sz w:val="26"/>
                <w:szCs w:val="26"/>
              </w:rPr>
            </w:pPr>
            <w:r w:rsidRPr="00354936">
              <w:rPr>
                <w:color w:val="FF6600"/>
                <w:sz w:val="26"/>
                <w:szCs w:val="26"/>
              </w:rPr>
              <w:t>T.Dũng, T.Tuấn</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4</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thực hiện hoạt động tự đánh giá chất lượng và kiểm định chất lượng theo quy định.</w:t>
            </w:r>
          </w:p>
        </w:tc>
        <w:tc>
          <w:tcPr>
            <w:tcW w:w="0" w:type="auto"/>
            <w:vAlign w:val="center"/>
          </w:tcPr>
          <w:p w:rsidR="00F0244F" w:rsidRPr="00354936" w:rsidRDefault="00F0244F" w:rsidP="00C72798">
            <w:pPr>
              <w:rPr>
                <w:color w:val="FF6600"/>
                <w:sz w:val="26"/>
                <w:szCs w:val="26"/>
              </w:rPr>
            </w:pPr>
            <w:r w:rsidRPr="00354936">
              <w:rPr>
                <w:color w:val="FF6600"/>
                <w:sz w:val="26"/>
                <w:szCs w:val="26"/>
              </w:rPr>
              <w:t>T.Dũng, T.Tuấn</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5</w:t>
            </w:r>
          </w:p>
        </w:tc>
        <w:tc>
          <w:tcPr>
            <w:tcW w:w="0" w:type="auto"/>
            <w:vAlign w:val="center"/>
          </w:tcPr>
          <w:p w:rsidR="00F0244F" w:rsidRPr="00354936" w:rsidRDefault="00F0244F" w:rsidP="00547FC6">
            <w:pPr>
              <w:rPr>
                <w:color w:val="FF6600"/>
                <w:sz w:val="26"/>
                <w:szCs w:val="26"/>
              </w:rPr>
            </w:pPr>
            <w:r w:rsidRPr="00354936">
              <w:rPr>
                <w:color w:val="FF6600"/>
                <w:sz w:val="26"/>
                <w:szCs w:val="26"/>
              </w:rPr>
              <w:t>Hằng năm, trường có kế hoạch cụ thể và các biện pháp thực hiện việc cải thiện, nâng cao chất lượng đào tạo trên cơ sở kết quả tự đánh giá và kết quả đánh giá ngoài nếu có.</w:t>
            </w:r>
          </w:p>
        </w:tc>
        <w:tc>
          <w:tcPr>
            <w:tcW w:w="0" w:type="auto"/>
            <w:vAlign w:val="center"/>
          </w:tcPr>
          <w:p w:rsidR="00F0244F" w:rsidRPr="00354936" w:rsidRDefault="00F0244F" w:rsidP="00C72798">
            <w:pPr>
              <w:rPr>
                <w:color w:val="FF6600"/>
                <w:sz w:val="26"/>
                <w:szCs w:val="26"/>
              </w:rPr>
            </w:pPr>
            <w:r w:rsidRPr="00354936">
              <w:rPr>
                <w:color w:val="FF6600"/>
                <w:sz w:val="26"/>
                <w:szCs w:val="26"/>
              </w:rPr>
              <w:t>T.Dũng, T.Tuấn</w:t>
            </w:r>
          </w:p>
        </w:tc>
      </w:tr>
      <w:tr w:rsidR="00F0244F" w:rsidRPr="00354936" w:rsidTr="00781DBD">
        <w:tc>
          <w:tcPr>
            <w:tcW w:w="0" w:type="auto"/>
            <w:vAlign w:val="center"/>
          </w:tcPr>
          <w:p w:rsidR="00F0244F" w:rsidRPr="00354936" w:rsidRDefault="00F0244F" w:rsidP="00D04305">
            <w:pPr>
              <w:spacing w:beforeLines="20" w:afterLines="20"/>
              <w:jc w:val="center"/>
              <w:rPr>
                <w:color w:val="FF6600"/>
                <w:spacing w:val="-6"/>
                <w:sz w:val="26"/>
                <w:szCs w:val="26"/>
              </w:rPr>
            </w:pPr>
            <w:r w:rsidRPr="00354936">
              <w:rPr>
                <w:color w:val="FF6600"/>
                <w:spacing w:val="-6"/>
                <w:sz w:val="26"/>
                <w:szCs w:val="26"/>
              </w:rPr>
              <w:t>Tiêu chuẩn 6</w:t>
            </w:r>
          </w:p>
        </w:tc>
        <w:tc>
          <w:tcPr>
            <w:tcW w:w="0" w:type="auto"/>
            <w:vAlign w:val="center"/>
          </w:tcPr>
          <w:p w:rsidR="00F0244F" w:rsidRPr="00354936" w:rsidRDefault="00F0244F" w:rsidP="00547FC6">
            <w:pPr>
              <w:rPr>
                <w:color w:val="FF6600"/>
                <w:sz w:val="26"/>
                <w:szCs w:val="26"/>
              </w:rPr>
            </w:pPr>
            <w:r w:rsidRPr="00354936">
              <w:rPr>
                <w:color w:val="FF6600"/>
                <w:sz w:val="26"/>
                <w:szCs w:val="26"/>
              </w:rPr>
              <w:t>Trường có tỷ lệ 80% người học có việc làm phù hợp với chuyên ngành hoặc nghề đào tạo sau 6 tháng kể từ khi tốt nghiệp.</w:t>
            </w:r>
          </w:p>
        </w:tc>
        <w:tc>
          <w:tcPr>
            <w:tcW w:w="0" w:type="auto"/>
            <w:vAlign w:val="center"/>
          </w:tcPr>
          <w:p w:rsidR="00F0244F" w:rsidRPr="00354936" w:rsidRDefault="00F0244F" w:rsidP="00547FC6">
            <w:pPr>
              <w:rPr>
                <w:color w:val="FF6600"/>
                <w:sz w:val="26"/>
                <w:szCs w:val="26"/>
              </w:rPr>
            </w:pPr>
            <w:r w:rsidRPr="00354936">
              <w:rPr>
                <w:color w:val="FF6600"/>
                <w:sz w:val="26"/>
                <w:szCs w:val="26"/>
              </w:rPr>
              <w:t>T.Dũng, T.Tuấn</w:t>
            </w:r>
          </w:p>
        </w:tc>
      </w:tr>
    </w:tbl>
    <w:p w:rsidR="00F0244F" w:rsidRPr="00237E32" w:rsidRDefault="00F0244F" w:rsidP="00E54D18">
      <w:pPr>
        <w:jc w:val="center"/>
        <w:rPr>
          <w:b/>
          <w:sz w:val="26"/>
          <w:szCs w:val="26"/>
        </w:rPr>
      </w:pPr>
    </w:p>
    <w:p w:rsidR="00F0244F" w:rsidRPr="00354936" w:rsidRDefault="00F0244F" w:rsidP="00E54D18">
      <w:pPr>
        <w:ind w:firstLine="720"/>
        <w:jc w:val="both"/>
        <w:rPr>
          <w:bCs/>
          <w:sz w:val="26"/>
          <w:szCs w:val="26"/>
        </w:rPr>
      </w:pPr>
      <w:r w:rsidRPr="00354936">
        <w:rPr>
          <w:bCs/>
          <w:sz w:val="26"/>
          <w:szCs w:val="26"/>
        </w:rPr>
        <w:t>Trên đây là thông báo của Chủ tịch Hội đồng kiểm định giáo dục nghề nghiệp về công tác thực hiện viết báo cáo tự kiểm định chất lượng giáo dục nghề nghiệp, yêu cầu tất cả các thành viên có tên nêu trên và đơn vị thuộc trường phải tổ chức thực hiện nghiêm túc đảm bảo kế hoạch, chất lượng theo yêu cầu đề ra./.</w:t>
      </w:r>
    </w:p>
    <w:p w:rsidR="00F0244F" w:rsidRPr="00354936" w:rsidRDefault="00F0244F" w:rsidP="00E54D18">
      <w:pPr>
        <w:ind w:firstLine="720"/>
        <w:jc w:val="both"/>
        <w:rPr>
          <w:sz w:val="26"/>
          <w:szCs w:val="26"/>
        </w:rPr>
      </w:pPr>
    </w:p>
    <w:tbl>
      <w:tblPr>
        <w:tblW w:w="0" w:type="auto"/>
        <w:tblLook w:val="01E0"/>
      </w:tblPr>
      <w:tblGrid>
        <w:gridCol w:w="3369"/>
        <w:gridCol w:w="5811"/>
      </w:tblGrid>
      <w:tr w:rsidR="00F0244F" w:rsidRPr="00AD7A5E" w:rsidTr="001210AE">
        <w:tc>
          <w:tcPr>
            <w:tcW w:w="3369" w:type="dxa"/>
          </w:tcPr>
          <w:p w:rsidR="00F0244F" w:rsidRPr="00354936" w:rsidRDefault="00F0244F" w:rsidP="001210AE">
            <w:pPr>
              <w:rPr>
                <w:b/>
                <w:i/>
              </w:rPr>
            </w:pPr>
          </w:p>
          <w:p w:rsidR="00F0244F" w:rsidRPr="00354936" w:rsidRDefault="00F0244F" w:rsidP="001210AE">
            <w:pPr>
              <w:rPr>
                <w:b/>
                <w:i/>
              </w:rPr>
            </w:pPr>
            <w:r w:rsidRPr="00354936">
              <w:rPr>
                <w:b/>
                <w:i/>
              </w:rPr>
              <w:t>Nơi nhận:</w:t>
            </w:r>
          </w:p>
          <w:p w:rsidR="00F0244F" w:rsidRPr="00354936" w:rsidRDefault="00F0244F" w:rsidP="001210AE">
            <w:pPr>
              <w:rPr>
                <w:sz w:val="22"/>
                <w:szCs w:val="22"/>
              </w:rPr>
            </w:pPr>
            <w:r w:rsidRPr="00354936">
              <w:rPr>
                <w:sz w:val="22"/>
                <w:szCs w:val="22"/>
              </w:rPr>
              <w:t xml:space="preserve">- BGH để báo cáo; </w:t>
            </w:r>
          </w:p>
          <w:p w:rsidR="00F0244F" w:rsidRPr="00354936" w:rsidRDefault="00F0244F" w:rsidP="001210AE">
            <w:pPr>
              <w:rPr>
                <w:sz w:val="22"/>
                <w:szCs w:val="22"/>
              </w:rPr>
            </w:pPr>
            <w:r w:rsidRPr="00354936">
              <w:rPr>
                <w:sz w:val="22"/>
                <w:szCs w:val="22"/>
              </w:rPr>
              <w:t>- Cá nhân, các đơn vị để thực hiện;</w:t>
            </w:r>
          </w:p>
          <w:p w:rsidR="00F0244F" w:rsidRPr="00971A02" w:rsidRDefault="00F0244F" w:rsidP="00631A61">
            <w:r w:rsidRPr="00971A02">
              <w:rPr>
                <w:sz w:val="22"/>
                <w:szCs w:val="22"/>
                <w:lang w:val="pt-BR"/>
              </w:rPr>
              <w:t>- Lưu: VT,</w:t>
            </w:r>
            <w:r>
              <w:rPr>
                <w:sz w:val="22"/>
                <w:szCs w:val="22"/>
                <w:lang w:val="pt-BR"/>
              </w:rPr>
              <w:t xml:space="preserve"> KT&amp;ĐBCL</w:t>
            </w:r>
          </w:p>
        </w:tc>
        <w:tc>
          <w:tcPr>
            <w:tcW w:w="5811" w:type="dxa"/>
          </w:tcPr>
          <w:p w:rsidR="00F0244F" w:rsidRPr="00DF2A1B" w:rsidRDefault="00F0244F" w:rsidP="001210AE">
            <w:pPr>
              <w:spacing w:before="120" w:after="120" w:line="340" w:lineRule="exact"/>
              <w:jc w:val="center"/>
              <w:rPr>
                <w:sz w:val="26"/>
                <w:szCs w:val="26"/>
              </w:rPr>
            </w:pPr>
            <w:r w:rsidRPr="00971A02">
              <w:rPr>
                <w:b/>
                <w:sz w:val="26"/>
                <w:szCs w:val="26"/>
              </w:rPr>
              <w:t xml:space="preserve">CHỦ TỊCH </w:t>
            </w:r>
            <w:r w:rsidRPr="00354936">
              <w:rPr>
                <w:b/>
                <w:color w:val="FF6600"/>
                <w:sz w:val="26"/>
                <w:szCs w:val="26"/>
              </w:rPr>
              <w:t>HỘI</w:t>
            </w:r>
            <w:r w:rsidRPr="00971A02">
              <w:rPr>
                <w:b/>
                <w:sz w:val="26"/>
                <w:szCs w:val="26"/>
              </w:rPr>
              <w:t xml:space="preserve"> ĐỒNG</w:t>
            </w:r>
          </w:p>
        </w:tc>
      </w:tr>
    </w:tbl>
    <w:p w:rsidR="00F0244F" w:rsidRDefault="00F0244F" w:rsidP="00E54D18">
      <w:pPr>
        <w:spacing w:before="120" w:after="120" w:line="340" w:lineRule="exact"/>
        <w:jc w:val="both"/>
        <w:rPr>
          <w:lang w:val="pt-BR"/>
        </w:rPr>
      </w:pPr>
    </w:p>
    <w:p w:rsidR="00F0244F" w:rsidRDefault="00F0244F"/>
    <w:sectPr w:rsidR="00F0244F" w:rsidSect="00441230">
      <w:footerReference w:type="default" r:id="rId7"/>
      <w:type w:val="continuous"/>
      <w:pgSz w:w="11907" w:h="16840" w:code="9"/>
      <w:pgMar w:top="1134" w:right="1134" w:bottom="1134" w:left="1701"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244F" w:rsidRDefault="00F0244F" w:rsidP="00441230">
      <w:r>
        <w:separator/>
      </w:r>
    </w:p>
  </w:endnote>
  <w:endnote w:type="continuationSeparator" w:id="0">
    <w:p w:rsidR="00F0244F" w:rsidRDefault="00F0244F" w:rsidP="004412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44F" w:rsidRPr="00781DBD" w:rsidRDefault="00F0244F">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Pr>
        <w:noProof/>
        <w:sz w:val="24"/>
        <w:szCs w:val="24"/>
      </w:rPr>
      <w:t>3</w:t>
    </w:r>
    <w:r w:rsidRPr="00781DBD">
      <w:rPr>
        <w:sz w:val="24"/>
        <w:szCs w:val="24"/>
      </w:rPr>
      <w:fldChar w:fldCharType="end"/>
    </w:r>
  </w:p>
  <w:p w:rsidR="00F0244F" w:rsidRDefault="00F024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244F" w:rsidRDefault="00F0244F" w:rsidP="00441230">
      <w:r>
        <w:separator/>
      </w:r>
    </w:p>
  </w:footnote>
  <w:footnote w:type="continuationSeparator" w:id="0">
    <w:p w:rsidR="00F0244F" w:rsidRDefault="00F0244F" w:rsidP="004412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A7D9C"/>
    <w:multiLevelType w:val="hybridMultilevel"/>
    <w:tmpl w:val="54E0814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4D18"/>
    <w:rsid w:val="0000241E"/>
    <w:rsid w:val="0001444E"/>
    <w:rsid w:val="00031853"/>
    <w:rsid w:val="000359AC"/>
    <w:rsid w:val="00052B67"/>
    <w:rsid w:val="0005449C"/>
    <w:rsid w:val="0005521E"/>
    <w:rsid w:val="0006791C"/>
    <w:rsid w:val="0007267A"/>
    <w:rsid w:val="00073EFD"/>
    <w:rsid w:val="000904FC"/>
    <w:rsid w:val="000C2AAE"/>
    <w:rsid w:val="000D69C2"/>
    <w:rsid w:val="000D733B"/>
    <w:rsid w:val="00115E4D"/>
    <w:rsid w:val="001210AE"/>
    <w:rsid w:val="00122F7D"/>
    <w:rsid w:val="0012772B"/>
    <w:rsid w:val="001670B9"/>
    <w:rsid w:val="0017760A"/>
    <w:rsid w:val="00187D32"/>
    <w:rsid w:val="001964DB"/>
    <w:rsid w:val="001B1650"/>
    <w:rsid w:val="001B1D16"/>
    <w:rsid w:val="001B4909"/>
    <w:rsid w:val="001B7CD5"/>
    <w:rsid w:val="001C5695"/>
    <w:rsid w:val="001C5AC6"/>
    <w:rsid w:val="001D555F"/>
    <w:rsid w:val="001D56F0"/>
    <w:rsid w:val="001E0131"/>
    <w:rsid w:val="001E7AC0"/>
    <w:rsid w:val="001F201E"/>
    <w:rsid w:val="00212A93"/>
    <w:rsid w:val="002308AD"/>
    <w:rsid w:val="00235849"/>
    <w:rsid w:val="00237E32"/>
    <w:rsid w:val="00252109"/>
    <w:rsid w:val="002A15AA"/>
    <w:rsid w:val="002A3832"/>
    <w:rsid w:val="002B16F4"/>
    <w:rsid w:val="002C6BB2"/>
    <w:rsid w:val="002D0B37"/>
    <w:rsid w:val="002D0F2A"/>
    <w:rsid w:val="002D5ACC"/>
    <w:rsid w:val="002E2600"/>
    <w:rsid w:val="002E481E"/>
    <w:rsid w:val="002F6080"/>
    <w:rsid w:val="0030779D"/>
    <w:rsid w:val="00312497"/>
    <w:rsid w:val="0031283F"/>
    <w:rsid w:val="00330501"/>
    <w:rsid w:val="00336071"/>
    <w:rsid w:val="00344BE0"/>
    <w:rsid w:val="00354936"/>
    <w:rsid w:val="00361159"/>
    <w:rsid w:val="00377E5D"/>
    <w:rsid w:val="0038222B"/>
    <w:rsid w:val="00394E4F"/>
    <w:rsid w:val="003B6DB3"/>
    <w:rsid w:val="003F3130"/>
    <w:rsid w:val="00403011"/>
    <w:rsid w:val="00416165"/>
    <w:rsid w:val="00426B49"/>
    <w:rsid w:val="00434C5F"/>
    <w:rsid w:val="00441230"/>
    <w:rsid w:val="004613D6"/>
    <w:rsid w:val="0046297B"/>
    <w:rsid w:val="0048124D"/>
    <w:rsid w:val="00497D91"/>
    <w:rsid w:val="004A7D35"/>
    <w:rsid w:val="004B00A9"/>
    <w:rsid w:val="004C1246"/>
    <w:rsid w:val="004E23C5"/>
    <w:rsid w:val="004F0EF6"/>
    <w:rsid w:val="005056AF"/>
    <w:rsid w:val="005252EF"/>
    <w:rsid w:val="0054718C"/>
    <w:rsid w:val="00547FC6"/>
    <w:rsid w:val="00561F00"/>
    <w:rsid w:val="005658E3"/>
    <w:rsid w:val="005703AE"/>
    <w:rsid w:val="005751C0"/>
    <w:rsid w:val="005942A1"/>
    <w:rsid w:val="005C0716"/>
    <w:rsid w:val="005D6D88"/>
    <w:rsid w:val="005E591A"/>
    <w:rsid w:val="005F099F"/>
    <w:rsid w:val="00600A3D"/>
    <w:rsid w:val="00631A61"/>
    <w:rsid w:val="00634C2F"/>
    <w:rsid w:val="00654005"/>
    <w:rsid w:val="0066014A"/>
    <w:rsid w:val="00673A1F"/>
    <w:rsid w:val="006762CA"/>
    <w:rsid w:val="00681BBC"/>
    <w:rsid w:val="006A7208"/>
    <w:rsid w:val="006B3614"/>
    <w:rsid w:val="006C7AE1"/>
    <w:rsid w:val="006D7EC1"/>
    <w:rsid w:val="006F799E"/>
    <w:rsid w:val="00704CFA"/>
    <w:rsid w:val="00713271"/>
    <w:rsid w:val="00716F61"/>
    <w:rsid w:val="00746EC3"/>
    <w:rsid w:val="00752636"/>
    <w:rsid w:val="0075665A"/>
    <w:rsid w:val="00764BD1"/>
    <w:rsid w:val="00781DBD"/>
    <w:rsid w:val="007930C5"/>
    <w:rsid w:val="007A3C5A"/>
    <w:rsid w:val="007B0BE6"/>
    <w:rsid w:val="007B723D"/>
    <w:rsid w:val="007C1625"/>
    <w:rsid w:val="007C4F42"/>
    <w:rsid w:val="007D5859"/>
    <w:rsid w:val="007D5E2F"/>
    <w:rsid w:val="007D775A"/>
    <w:rsid w:val="007E2115"/>
    <w:rsid w:val="007E37D2"/>
    <w:rsid w:val="008011BA"/>
    <w:rsid w:val="00814C55"/>
    <w:rsid w:val="00816EEF"/>
    <w:rsid w:val="008404DD"/>
    <w:rsid w:val="00853580"/>
    <w:rsid w:val="00860930"/>
    <w:rsid w:val="008652F2"/>
    <w:rsid w:val="0087414C"/>
    <w:rsid w:val="0087738F"/>
    <w:rsid w:val="008924FD"/>
    <w:rsid w:val="00892D7C"/>
    <w:rsid w:val="00892E8C"/>
    <w:rsid w:val="0089611C"/>
    <w:rsid w:val="0089697B"/>
    <w:rsid w:val="008B51E7"/>
    <w:rsid w:val="008D6B17"/>
    <w:rsid w:val="008E0567"/>
    <w:rsid w:val="008E29C3"/>
    <w:rsid w:val="00907BC4"/>
    <w:rsid w:val="00911274"/>
    <w:rsid w:val="0094478C"/>
    <w:rsid w:val="0094758F"/>
    <w:rsid w:val="00971A02"/>
    <w:rsid w:val="0097522D"/>
    <w:rsid w:val="00985CE8"/>
    <w:rsid w:val="0098661C"/>
    <w:rsid w:val="00996A29"/>
    <w:rsid w:val="00996D02"/>
    <w:rsid w:val="009B71B9"/>
    <w:rsid w:val="009B7D85"/>
    <w:rsid w:val="009C0107"/>
    <w:rsid w:val="009D39E8"/>
    <w:rsid w:val="009D5939"/>
    <w:rsid w:val="009E206A"/>
    <w:rsid w:val="009E505B"/>
    <w:rsid w:val="009E6111"/>
    <w:rsid w:val="009E72EB"/>
    <w:rsid w:val="009F2E26"/>
    <w:rsid w:val="00A02DE4"/>
    <w:rsid w:val="00A7207E"/>
    <w:rsid w:val="00A82A14"/>
    <w:rsid w:val="00A96705"/>
    <w:rsid w:val="00AB1ADC"/>
    <w:rsid w:val="00AC698C"/>
    <w:rsid w:val="00AD06B9"/>
    <w:rsid w:val="00AD7A5E"/>
    <w:rsid w:val="00AE668E"/>
    <w:rsid w:val="00AF6D17"/>
    <w:rsid w:val="00B036FB"/>
    <w:rsid w:val="00B45425"/>
    <w:rsid w:val="00B46758"/>
    <w:rsid w:val="00B6680A"/>
    <w:rsid w:val="00B822F2"/>
    <w:rsid w:val="00BA0E75"/>
    <w:rsid w:val="00C11421"/>
    <w:rsid w:val="00C17EA3"/>
    <w:rsid w:val="00C21124"/>
    <w:rsid w:val="00C351E8"/>
    <w:rsid w:val="00C40F7A"/>
    <w:rsid w:val="00C60F08"/>
    <w:rsid w:val="00C71FC0"/>
    <w:rsid w:val="00C72798"/>
    <w:rsid w:val="00C77295"/>
    <w:rsid w:val="00C80B31"/>
    <w:rsid w:val="00C836EE"/>
    <w:rsid w:val="00CD39E1"/>
    <w:rsid w:val="00CF4F04"/>
    <w:rsid w:val="00D01442"/>
    <w:rsid w:val="00D04305"/>
    <w:rsid w:val="00D3685F"/>
    <w:rsid w:val="00D428EF"/>
    <w:rsid w:val="00D76A35"/>
    <w:rsid w:val="00DC7141"/>
    <w:rsid w:val="00DF2A1B"/>
    <w:rsid w:val="00E20CED"/>
    <w:rsid w:val="00E43CD4"/>
    <w:rsid w:val="00E45DEA"/>
    <w:rsid w:val="00E46918"/>
    <w:rsid w:val="00E53878"/>
    <w:rsid w:val="00E54D18"/>
    <w:rsid w:val="00EB023B"/>
    <w:rsid w:val="00EB2573"/>
    <w:rsid w:val="00EC4DBC"/>
    <w:rsid w:val="00EC5762"/>
    <w:rsid w:val="00EF356D"/>
    <w:rsid w:val="00F0244F"/>
    <w:rsid w:val="00F02F13"/>
    <w:rsid w:val="00F05310"/>
    <w:rsid w:val="00F11B73"/>
    <w:rsid w:val="00F1215E"/>
    <w:rsid w:val="00F462AF"/>
    <w:rsid w:val="00F5271A"/>
    <w:rsid w:val="00F62A90"/>
    <w:rsid w:val="00FA4528"/>
    <w:rsid w:val="00FB0F37"/>
    <w:rsid w:val="00FB556F"/>
    <w:rsid w:val="00FD3AAE"/>
    <w:rsid w:val="00FE1E1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rPr>
      <w:rFonts w:eastAsia="Times New Roman"/>
      <w:sz w:val="28"/>
      <w:szCs w:val="28"/>
    </w:rPr>
  </w:style>
  <w:style w:type="paragraph" w:styleId="Heading1">
    <w:name w:val="heading 1"/>
    <w:basedOn w:val="Normal"/>
    <w:next w:val="Normal"/>
    <w:link w:val="Heading1Char"/>
    <w:uiPriority w:val="99"/>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54D18"/>
    <w:rPr>
      <w:rFonts w:ascii=".VnTimeH" w:hAnsi=".VnTimeH" w:cs=".VnTimeH"/>
      <w:sz w:val="28"/>
      <w:szCs w:val="28"/>
    </w:rPr>
  </w:style>
  <w:style w:type="table" w:styleId="TableGrid">
    <w:name w:val="Table Grid"/>
    <w:basedOn w:val="TableNormal"/>
    <w:uiPriority w:val="99"/>
    <w:rsid w:val="00561F0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41230"/>
    <w:pPr>
      <w:tabs>
        <w:tab w:val="center" w:pos="4680"/>
        <w:tab w:val="right" w:pos="9360"/>
      </w:tabs>
    </w:pPr>
  </w:style>
  <w:style w:type="character" w:customStyle="1" w:styleId="HeaderChar">
    <w:name w:val="Header Char"/>
    <w:basedOn w:val="DefaultParagraphFont"/>
    <w:link w:val="Header"/>
    <w:uiPriority w:val="99"/>
    <w:locked/>
    <w:rsid w:val="00441230"/>
    <w:rPr>
      <w:rFonts w:eastAsia="Times New Roman" w:cs="Times New Roman"/>
      <w:sz w:val="28"/>
      <w:szCs w:val="28"/>
    </w:rPr>
  </w:style>
  <w:style w:type="paragraph" w:styleId="Footer">
    <w:name w:val="footer"/>
    <w:basedOn w:val="Normal"/>
    <w:link w:val="FooterChar"/>
    <w:uiPriority w:val="99"/>
    <w:rsid w:val="00441230"/>
    <w:pPr>
      <w:tabs>
        <w:tab w:val="center" w:pos="4680"/>
        <w:tab w:val="right" w:pos="9360"/>
      </w:tabs>
    </w:pPr>
  </w:style>
  <w:style w:type="character" w:customStyle="1" w:styleId="FooterChar">
    <w:name w:val="Footer Char"/>
    <w:basedOn w:val="DefaultParagraphFont"/>
    <w:link w:val="Footer"/>
    <w:uiPriority w:val="99"/>
    <w:locked/>
    <w:rsid w:val="00441230"/>
    <w:rPr>
      <w:rFonts w:eastAsia="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1005128593">
      <w:marLeft w:val="0"/>
      <w:marRight w:val="0"/>
      <w:marTop w:val="0"/>
      <w:marBottom w:val="0"/>
      <w:divBdr>
        <w:top w:val="none" w:sz="0" w:space="0" w:color="auto"/>
        <w:left w:val="none" w:sz="0" w:space="0" w:color="auto"/>
        <w:bottom w:val="none" w:sz="0" w:space="0" w:color="auto"/>
        <w:right w:val="none" w:sz="0" w:space="0" w:color="auto"/>
      </w:divBdr>
    </w:div>
    <w:div w:id="1005128594">
      <w:marLeft w:val="0"/>
      <w:marRight w:val="0"/>
      <w:marTop w:val="0"/>
      <w:marBottom w:val="0"/>
      <w:divBdr>
        <w:top w:val="none" w:sz="0" w:space="0" w:color="auto"/>
        <w:left w:val="none" w:sz="0" w:space="0" w:color="auto"/>
        <w:bottom w:val="none" w:sz="0" w:space="0" w:color="auto"/>
        <w:right w:val="none" w:sz="0" w:space="0" w:color="auto"/>
      </w:divBdr>
    </w:div>
    <w:div w:id="1005128595">
      <w:marLeft w:val="0"/>
      <w:marRight w:val="0"/>
      <w:marTop w:val="0"/>
      <w:marBottom w:val="0"/>
      <w:divBdr>
        <w:top w:val="none" w:sz="0" w:space="0" w:color="auto"/>
        <w:left w:val="none" w:sz="0" w:space="0" w:color="auto"/>
        <w:bottom w:val="none" w:sz="0" w:space="0" w:color="auto"/>
        <w:right w:val="none" w:sz="0" w:space="0" w:color="auto"/>
      </w:divBdr>
    </w:div>
    <w:div w:id="1005128596">
      <w:marLeft w:val="0"/>
      <w:marRight w:val="0"/>
      <w:marTop w:val="0"/>
      <w:marBottom w:val="0"/>
      <w:divBdr>
        <w:top w:val="none" w:sz="0" w:space="0" w:color="auto"/>
        <w:left w:val="none" w:sz="0" w:space="0" w:color="auto"/>
        <w:bottom w:val="none" w:sz="0" w:space="0" w:color="auto"/>
        <w:right w:val="none" w:sz="0" w:space="0" w:color="auto"/>
      </w:divBdr>
    </w:div>
    <w:div w:id="1005128597">
      <w:marLeft w:val="0"/>
      <w:marRight w:val="0"/>
      <w:marTop w:val="0"/>
      <w:marBottom w:val="0"/>
      <w:divBdr>
        <w:top w:val="none" w:sz="0" w:space="0" w:color="auto"/>
        <w:left w:val="none" w:sz="0" w:space="0" w:color="auto"/>
        <w:bottom w:val="none" w:sz="0" w:space="0" w:color="auto"/>
        <w:right w:val="none" w:sz="0" w:space="0" w:color="auto"/>
      </w:divBdr>
    </w:div>
    <w:div w:id="1005128598">
      <w:marLeft w:val="0"/>
      <w:marRight w:val="0"/>
      <w:marTop w:val="0"/>
      <w:marBottom w:val="0"/>
      <w:divBdr>
        <w:top w:val="none" w:sz="0" w:space="0" w:color="auto"/>
        <w:left w:val="none" w:sz="0" w:space="0" w:color="auto"/>
        <w:bottom w:val="none" w:sz="0" w:space="0" w:color="auto"/>
        <w:right w:val="none" w:sz="0" w:space="0" w:color="auto"/>
      </w:divBdr>
    </w:div>
    <w:div w:id="1005128599">
      <w:marLeft w:val="0"/>
      <w:marRight w:val="0"/>
      <w:marTop w:val="0"/>
      <w:marBottom w:val="0"/>
      <w:divBdr>
        <w:top w:val="none" w:sz="0" w:space="0" w:color="auto"/>
        <w:left w:val="none" w:sz="0" w:space="0" w:color="auto"/>
        <w:bottom w:val="none" w:sz="0" w:space="0" w:color="auto"/>
        <w:right w:val="none" w:sz="0" w:space="0" w:color="auto"/>
      </w:divBdr>
    </w:div>
    <w:div w:id="1005128600">
      <w:marLeft w:val="0"/>
      <w:marRight w:val="0"/>
      <w:marTop w:val="0"/>
      <w:marBottom w:val="0"/>
      <w:divBdr>
        <w:top w:val="none" w:sz="0" w:space="0" w:color="auto"/>
        <w:left w:val="none" w:sz="0" w:space="0" w:color="auto"/>
        <w:bottom w:val="none" w:sz="0" w:space="0" w:color="auto"/>
        <w:right w:val="none" w:sz="0" w:space="0" w:color="auto"/>
      </w:divBdr>
    </w:div>
    <w:div w:id="1005128601">
      <w:marLeft w:val="0"/>
      <w:marRight w:val="0"/>
      <w:marTop w:val="0"/>
      <w:marBottom w:val="0"/>
      <w:divBdr>
        <w:top w:val="none" w:sz="0" w:space="0" w:color="auto"/>
        <w:left w:val="none" w:sz="0" w:space="0" w:color="auto"/>
        <w:bottom w:val="none" w:sz="0" w:space="0" w:color="auto"/>
        <w:right w:val="none" w:sz="0" w:space="0" w:color="auto"/>
      </w:divBdr>
    </w:div>
    <w:div w:id="10051286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93</TotalTime>
  <Pages>11</Pages>
  <Words>3446</Words>
  <Characters>19646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Hà Phước Tuấn</dc:creator>
  <cp:keywords/>
  <dc:description/>
  <cp:lastModifiedBy>Admin</cp:lastModifiedBy>
  <cp:revision>18</cp:revision>
  <cp:lastPrinted>2017-07-28T08:48:00Z</cp:lastPrinted>
  <dcterms:created xsi:type="dcterms:W3CDTF">2017-11-22T01:10:00Z</dcterms:created>
  <dcterms:modified xsi:type="dcterms:W3CDTF">2017-11-22T02:58:00Z</dcterms:modified>
</cp:coreProperties>
</file>